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E60A" w14:textId="77777777" w:rsidR="000E5BE0" w:rsidRDefault="000E5BE0" w:rsidP="007B3863">
      <w:pPr>
        <w:widowControl/>
        <w:spacing w:after="0" w:line="240" w:lineRule="auto"/>
        <w:jc w:val="center"/>
        <w:rPr>
          <w:rFonts w:cs="Arial"/>
          <w:b/>
          <w:sz w:val="28"/>
          <w:szCs w:val="18"/>
          <w:u w:val="single"/>
        </w:rPr>
      </w:pPr>
    </w:p>
    <w:p w14:paraId="02C19934" w14:textId="77777777" w:rsidR="000E5BE0" w:rsidRDefault="000E5BE0" w:rsidP="007B3863">
      <w:pPr>
        <w:widowControl/>
        <w:spacing w:after="0" w:line="240" w:lineRule="auto"/>
        <w:jc w:val="center"/>
        <w:rPr>
          <w:rFonts w:cs="Arial"/>
          <w:b/>
          <w:sz w:val="28"/>
          <w:szCs w:val="18"/>
          <w:u w:val="single"/>
        </w:rPr>
      </w:pPr>
    </w:p>
    <w:p w14:paraId="71A83388" w14:textId="75FCEA9E" w:rsidR="00DD4F32" w:rsidRDefault="00825397" w:rsidP="007B3863">
      <w:pPr>
        <w:widowControl/>
        <w:spacing w:after="0" w:line="240" w:lineRule="auto"/>
        <w:jc w:val="center"/>
        <w:rPr>
          <w:rFonts w:cs="Arial"/>
          <w:b/>
          <w:sz w:val="28"/>
          <w:szCs w:val="18"/>
          <w:u w:val="single"/>
        </w:rPr>
      </w:pPr>
      <w:r>
        <w:rPr>
          <w:rFonts w:cs="Arial"/>
          <w:b/>
          <w:sz w:val="28"/>
          <w:szCs w:val="18"/>
          <w:u w:val="single"/>
        </w:rPr>
        <w:t>D</w:t>
      </w:r>
      <w:r w:rsidR="00DF516B">
        <w:rPr>
          <w:rFonts w:cs="Arial"/>
          <w:b/>
          <w:sz w:val="28"/>
          <w:szCs w:val="18"/>
          <w:u w:val="single"/>
        </w:rPr>
        <w:t>ONAU SOJA</w:t>
      </w:r>
      <w:r w:rsidR="0081030E" w:rsidRPr="0081030E">
        <w:rPr>
          <w:rFonts w:cs="Arial"/>
          <w:b/>
          <w:sz w:val="28"/>
          <w:szCs w:val="18"/>
          <w:u w:val="single"/>
        </w:rPr>
        <w:t xml:space="preserve"> </w:t>
      </w:r>
      <w:r>
        <w:rPr>
          <w:rFonts w:cs="Arial"/>
          <w:b/>
          <w:sz w:val="28"/>
          <w:szCs w:val="18"/>
          <w:u w:val="single"/>
        </w:rPr>
        <w:t>(DS)</w:t>
      </w:r>
      <w:r w:rsidR="00DD4F32">
        <w:rPr>
          <w:rFonts w:cs="Arial"/>
          <w:b/>
          <w:sz w:val="28"/>
          <w:szCs w:val="18"/>
          <w:u w:val="single"/>
        </w:rPr>
        <w:t xml:space="preserve"> / EUROPE SOYA (ES)</w:t>
      </w:r>
      <w:r>
        <w:rPr>
          <w:rFonts w:cs="Arial"/>
          <w:b/>
          <w:sz w:val="28"/>
          <w:szCs w:val="18"/>
          <w:u w:val="single"/>
        </w:rPr>
        <w:t xml:space="preserve"> </w:t>
      </w:r>
      <w:r w:rsidR="00172FB8">
        <w:rPr>
          <w:rFonts w:cs="Arial"/>
          <w:b/>
          <w:sz w:val="28"/>
          <w:szCs w:val="18"/>
          <w:u w:val="single"/>
        </w:rPr>
        <w:t>/ NON-GM DANUBE REGION</w:t>
      </w:r>
    </w:p>
    <w:p w14:paraId="74BEF325" w14:textId="689E6567" w:rsidR="0081030E" w:rsidRPr="0031390A" w:rsidRDefault="0081030E" w:rsidP="0031390A">
      <w:pPr>
        <w:widowControl/>
        <w:spacing w:after="0" w:line="240" w:lineRule="auto"/>
        <w:jc w:val="center"/>
        <w:rPr>
          <w:rFonts w:cs="Arial"/>
          <w:b/>
          <w:sz w:val="28"/>
          <w:szCs w:val="18"/>
          <w:u w:val="single"/>
        </w:rPr>
      </w:pPr>
      <w:r w:rsidRPr="0081030E">
        <w:rPr>
          <w:rFonts w:cs="Arial"/>
          <w:b/>
          <w:sz w:val="28"/>
          <w:szCs w:val="18"/>
          <w:u w:val="single"/>
        </w:rPr>
        <w:t>STANDARD CERTIFICATION</w:t>
      </w:r>
      <w:r w:rsidR="00172FB8">
        <w:rPr>
          <w:rFonts w:cs="Arial"/>
          <w:b/>
          <w:sz w:val="28"/>
          <w:szCs w:val="18"/>
          <w:u w:val="single"/>
        </w:rPr>
        <w:t xml:space="preserve"> </w:t>
      </w:r>
      <w:r w:rsidRPr="0031390A">
        <w:rPr>
          <w:rFonts w:cs="Arial"/>
          <w:b/>
          <w:sz w:val="28"/>
          <w:szCs w:val="18"/>
          <w:u w:val="single"/>
        </w:rPr>
        <w:t>APPLICATION FORM</w:t>
      </w:r>
    </w:p>
    <w:p w14:paraId="74BEF327" w14:textId="5CCDD859" w:rsidR="0081030E" w:rsidRPr="00E23E74" w:rsidRDefault="0081030E" w:rsidP="0081030E">
      <w:pPr>
        <w:jc w:val="both"/>
        <w:rPr>
          <w:sz w:val="18"/>
          <w:szCs w:val="18"/>
        </w:rPr>
      </w:pPr>
      <w:r w:rsidRPr="00E23E74">
        <w:rPr>
          <w:sz w:val="18"/>
          <w:szCs w:val="18"/>
        </w:rPr>
        <w:t>Please complete this form as fully as possible and return it to y</w:t>
      </w:r>
      <w:r>
        <w:rPr>
          <w:sz w:val="18"/>
          <w:szCs w:val="18"/>
        </w:rPr>
        <w:t>our local Control Union office.</w:t>
      </w:r>
      <w:r w:rsidRPr="00E23E74">
        <w:rPr>
          <w:sz w:val="18"/>
          <w:szCs w:val="18"/>
        </w:rPr>
        <w:t xml:space="preserve"> We will be able to provide you with an offer, and discuss the best way of evaluating your </w:t>
      </w:r>
      <w:r>
        <w:rPr>
          <w:sz w:val="18"/>
          <w:szCs w:val="18"/>
        </w:rPr>
        <w:t>Facility</w:t>
      </w:r>
      <w:r w:rsidRPr="00E23E74"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ie</w:t>
      </w:r>
      <w:r w:rsidRPr="00E23E74">
        <w:rPr>
          <w:sz w:val="18"/>
          <w:szCs w:val="18"/>
        </w:rPr>
        <w:t>s</w:t>
      </w:r>
      <w:proofErr w:type="spellEnd"/>
      <w:r w:rsidRPr="00E23E74">
        <w:rPr>
          <w:sz w:val="18"/>
          <w:szCs w:val="18"/>
        </w:rPr>
        <w:t>)</w:t>
      </w:r>
      <w:r>
        <w:rPr>
          <w:sz w:val="18"/>
          <w:szCs w:val="18"/>
        </w:rPr>
        <w:t xml:space="preserve"> handling Soy Beans</w:t>
      </w:r>
      <w:r w:rsidRPr="00E23E74">
        <w:rPr>
          <w:sz w:val="18"/>
          <w:szCs w:val="18"/>
        </w:rPr>
        <w:t>.</w:t>
      </w:r>
    </w:p>
    <w:p w14:paraId="74BEF328" w14:textId="13D9FA8B" w:rsidR="0081030E" w:rsidRPr="00555250" w:rsidRDefault="00095516" w:rsidP="0081030E">
      <w:pPr>
        <w:jc w:val="both"/>
      </w:pPr>
      <w:r w:rsidRPr="00555250">
        <w:rPr>
          <w:rFonts w:cs="Arial"/>
          <w:b/>
          <w:bCs/>
        </w:rPr>
        <w:t>1. Information of Client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80"/>
      </w:tblGrid>
      <w:tr w:rsidR="0081030E" w:rsidRPr="0081030E" w14:paraId="74BEF32B" w14:textId="77777777" w:rsidTr="00DC73E9">
        <w:trPr>
          <w:trHeight w:hRule="exact" w:val="8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329" w14:textId="77777777" w:rsidR="0081030E" w:rsidRPr="0070130F" w:rsidRDefault="0081030E" w:rsidP="0070130F">
            <w:pPr>
              <w:spacing w:after="0"/>
              <w:rPr>
                <w:sz w:val="18"/>
                <w:szCs w:val="18"/>
              </w:rPr>
            </w:pPr>
            <w:r w:rsidRPr="005345A0">
              <w:rPr>
                <w:b/>
                <w:bCs/>
                <w:sz w:val="18"/>
                <w:szCs w:val="18"/>
              </w:rPr>
              <w:t>NAME OF COMPANY APPLYING AND LEGAL STATUS</w:t>
            </w:r>
            <w:r w:rsidRPr="0070130F">
              <w:rPr>
                <w:iCs/>
                <w:sz w:val="18"/>
                <w:szCs w:val="18"/>
              </w:rPr>
              <w:t xml:space="preserve">. </w:t>
            </w:r>
            <w:r w:rsidRPr="0070130F">
              <w:rPr>
                <w:sz w:val="18"/>
                <w:szCs w:val="18"/>
              </w:rPr>
              <w:t>(please use full name of company with e.g. Ltd., Inc, SAC, SA, SARL, BV)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32A" w14:textId="77777777" w:rsidR="0081030E" w:rsidRPr="0081030E" w:rsidRDefault="0081030E" w:rsidP="00E6250A">
            <w:pPr>
              <w:rPr>
                <w:b/>
                <w:sz w:val="18"/>
                <w:szCs w:val="18"/>
              </w:rPr>
            </w:pPr>
          </w:p>
        </w:tc>
      </w:tr>
      <w:tr w:rsidR="0081030E" w:rsidRPr="00E23E74" w14:paraId="74BEF330" w14:textId="77777777" w:rsidTr="0070130F">
        <w:trPr>
          <w:cantSplit/>
          <w:trHeight w:hRule="exact" w:val="700"/>
        </w:trPr>
        <w:tc>
          <w:tcPr>
            <w:tcW w:w="3780" w:type="dxa"/>
          </w:tcPr>
          <w:p w14:paraId="74BEF32C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0130F">
              <w:rPr>
                <w:b/>
                <w:bCs/>
                <w:sz w:val="18"/>
                <w:szCs w:val="18"/>
              </w:rPr>
              <w:t>ADDRESS OF COMPANY</w:t>
            </w:r>
          </w:p>
          <w:p w14:paraId="74BEF32D" w14:textId="77777777" w:rsidR="0081030E" w:rsidRPr="0070130F" w:rsidRDefault="0081030E" w:rsidP="0070130F">
            <w:pPr>
              <w:spacing w:after="0"/>
              <w:rPr>
                <w:iCs/>
                <w:sz w:val="18"/>
                <w:szCs w:val="18"/>
              </w:rPr>
            </w:pPr>
            <w:r w:rsidRPr="0070130F">
              <w:rPr>
                <w:iCs/>
                <w:sz w:val="18"/>
                <w:szCs w:val="18"/>
              </w:rPr>
              <w:t>(Street, post code, town, province, country, P.O. Box)</w:t>
            </w:r>
          </w:p>
          <w:p w14:paraId="74BEF32E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80" w:type="dxa"/>
          </w:tcPr>
          <w:p w14:paraId="74BEF32F" w14:textId="77777777" w:rsidR="0081030E" w:rsidRPr="00E23E74" w:rsidRDefault="0081030E" w:rsidP="00E625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030E" w:rsidRPr="00E23E74" w14:paraId="74BEF335" w14:textId="77777777" w:rsidTr="00E6250A">
        <w:trPr>
          <w:cantSplit/>
          <w:trHeight w:hRule="exact" w:val="491"/>
        </w:trPr>
        <w:tc>
          <w:tcPr>
            <w:tcW w:w="3780" w:type="dxa"/>
          </w:tcPr>
          <w:p w14:paraId="74BEF331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0130F">
              <w:rPr>
                <w:b/>
                <w:bCs/>
                <w:sz w:val="18"/>
                <w:szCs w:val="18"/>
              </w:rPr>
              <w:t>COMPANY’S LEGAL REPRESENTATIVE</w:t>
            </w:r>
          </w:p>
          <w:p w14:paraId="74BEF332" w14:textId="77777777" w:rsidR="0081030E" w:rsidRPr="0070130F" w:rsidRDefault="0081030E" w:rsidP="0070130F">
            <w:pPr>
              <w:spacing w:after="0"/>
              <w:rPr>
                <w:rFonts w:cs="Arial"/>
                <w:iCs/>
                <w:sz w:val="18"/>
                <w:szCs w:val="18"/>
              </w:rPr>
            </w:pPr>
            <w:r w:rsidRPr="0070130F">
              <w:rPr>
                <w:iCs/>
                <w:sz w:val="18"/>
                <w:szCs w:val="18"/>
              </w:rPr>
              <w:t>(N</w:t>
            </w:r>
            <w:r w:rsidRPr="0070130F">
              <w:rPr>
                <w:rFonts w:cs="Arial"/>
                <w:iCs/>
                <w:sz w:val="18"/>
                <w:szCs w:val="18"/>
              </w:rPr>
              <w:t>ame of person and function)</w:t>
            </w:r>
          </w:p>
          <w:p w14:paraId="74BEF333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80" w:type="dxa"/>
          </w:tcPr>
          <w:p w14:paraId="74BEF334" w14:textId="77777777" w:rsidR="0081030E" w:rsidRPr="00E23E74" w:rsidRDefault="0081030E" w:rsidP="00E625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030E" w:rsidRPr="00E23E74" w14:paraId="74BEF339" w14:textId="77777777" w:rsidTr="0070130F">
        <w:trPr>
          <w:cantSplit/>
          <w:trHeight w:hRule="exact" w:val="830"/>
        </w:trPr>
        <w:tc>
          <w:tcPr>
            <w:tcW w:w="3780" w:type="dxa"/>
          </w:tcPr>
          <w:p w14:paraId="74BEF336" w14:textId="77777777" w:rsidR="0081030E" w:rsidRPr="0070130F" w:rsidRDefault="0081030E" w:rsidP="0070130F">
            <w:pPr>
              <w:spacing w:after="0"/>
              <w:rPr>
                <w:sz w:val="18"/>
                <w:szCs w:val="18"/>
              </w:rPr>
            </w:pPr>
            <w:r w:rsidRPr="0070130F">
              <w:rPr>
                <w:sz w:val="18"/>
                <w:szCs w:val="18"/>
              </w:rPr>
              <w:t xml:space="preserve">COMPANY’S CONTACT PERSON </w:t>
            </w:r>
          </w:p>
          <w:p w14:paraId="74BEF337" w14:textId="77777777" w:rsidR="0081030E" w:rsidRPr="0070130F" w:rsidRDefault="0081030E" w:rsidP="0070130F">
            <w:pPr>
              <w:spacing w:after="0"/>
              <w:rPr>
                <w:b/>
                <w:bCs/>
                <w:iCs/>
                <w:sz w:val="18"/>
                <w:szCs w:val="18"/>
              </w:rPr>
            </w:pPr>
            <w:r w:rsidRPr="0070130F">
              <w:rPr>
                <w:b/>
                <w:bCs/>
                <w:iCs/>
                <w:sz w:val="18"/>
                <w:szCs w:val="18"/>
              </w:rPr>
              <w:t>(Complete if different from Legal Representative)</w:t>
            </w:r>
          </w:p>
        </w:tc>
        <w:tc>
          <w:tcPr>
            <w:tcW w:w="5580" w:type="dxa"/>
          </w:tcPr>
          <w:p w14:paraId="74BEF338" w14:textId="77777777" w:rsidR="0081030E" w:rsidRPr="00E23E74" w:rsidRDefault="0081030E" w:rsidP="00E625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030E" w:rsidRPr="00E23E74" w14:paraId="74BEF33D" w14:textId="77777777" w:rsidTr="00E6250A">
        <w:trPr>
          <w:cantSplit/>
          <w:trHeight w:hRule="exact" w:val="339"/>
        </w:trPr>
        <w:tc>
          <w:tcPr>
            <w:tcW w:w="3780" w:type="dxa"/>
          </w:tcPr>
          <w:p w14:paraId="74BEF33A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0130F">
              <w:rPr>
                <w:b/>
                <w:bCs/>
                <w:sz w:val="18"/>
                <w:szCs w:val="18"/>
              </w:rPr>
              <w:t>TELEPHONE / FAX NUMBER</w:t>
            </w:r>
          </w:p>
          <w:p w14:paraId="74BEF33B" w14:textId="77777777" w:rsidR="0081030E" w:rsidRPr="0070130F" w:rsidRDefault="0081030E" w:rsidP="007013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74BEF33C" w14:textId="77777777" w:rsidR="0081030E" w:rsidRPr="00E23E74" w:rsidRDefault="0081030E" w:rsidP="00E6250A">
            <w:pPr>
              <w:rPr>
                <w:sz w:val="18"/>
                <w:szCs w:val="18"/>
              </w:rPr>
            </w:pPr>
          </w:p>
        </w:tc>
      </w:tr>
      <w:tr w:rsidR="0081030E" w:rsidRPr="00E23E74" w14:paraId="74BEF341" w14:textId="77777777" w:rsidTr="00E6250A">
        <w:trPr>
          <w:cantSplit/>
          <w:trHeight w:hRule="exact" w:val="287"/>
        </w:trPr>
        <w:tc>
          <w:tcPr>
            <w:tcW w:w="3780" w:type="dxa"/>
          </w:tcPr>
          <w:p w14:paraId="74BEF33E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0130F">
              <w:rPr>
                <w:b/>
                <w:bCs/>
                <w:sz w:val="18"/>
                <w:szCs w:val="18"/>
              </w:rPr>
              <w:t xml:space="preserve">E-MAIL </w:t>
            </w:r>
            <w:r w:rsidRPr="0070130F">
              <w:rPr>
                <w:b/>
                <w:bCs/>
                <w:iCs/>
                <w:sz w:val="18"/>
                <w:szCs w:val="18"/>
              </w:rPr>
              <w:t>(and/or website)</w:t>
            </w:r>
          </w:p>
          <w:p w14:paraId="74BEF33F" w14:textId="77777777" w:rsidR="0081030E" w:rsidRPr="0070130F" w:rsidRDefault="0081030E" w:rsidP="0070130F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0" w:type="dxa"/>
          </w:tcPr>
          <w:p w14:paraId="74BEF340" w14:textId="77777777" w:rsidR="0081030E" w:rsidRPr="00AF5714" w:rsidRDefault="0081030E" w:rsidP="00AF571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030E" w:rsidRPr="00E23E74" w14:paraId="74BEF346" w14:textId="77777777" w:rsidTr="00E6250A">
        <w:trPr>
          <w:cantSplit/>
          <w:trHeight w:hRule="exact" w:val="277"/>
        </w:trPr>
        <w:tc>
          <w:tcPr>
            <w:tcW w:w="3780" w:type="dxa"/>
          </w:tcPr>
          <w:p w14:paraId="74BEF342" w14:textId="6F604035" w:rsidR="0081030E" w:rsidRPr="005345A0" w:rsidRDefault="00555250" w:rsidP="0070130F">
            <w:pPr>
              <w:spacing w:after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VAT</w:t>
            </w:r>
            <w:r w:rsidR="00F92C9E">
              <w:rPr>
                <w:b/>
                <w:sz w:val="18"/>
                <w:szCs w:val="18"/>
              </w:rPr>
              <w:t>/Taxation</w:t>
            </w:r>
            <w:r>
              <w:rPr>
                <w:b/>
                <w:sz w:val="18"/>
                <w:szCs w:val="18"/>
              </w:rPr>
              <w:t xml:space="preserve"> number</w:t>
            </w:r>
          </w:p>
          <w:p w14:paraId="74BEF343" w14:textId="77777777" w:rsidR="0081030E" w:rsidRPr="0070130F" w:rsidRDefault="0081030E" w:rsidP="007013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74BEF344" w14:textId="77777777" w:rsidR="0081030E" w:rsidRPr="00AF5714" w:rsidRDefault="0081030E" w:rsidP="00AF5714">
            <w:pPr>
              <w:rPr>
                <w:b/>
                <w:bCs/>
                <w:sz w:val="18"/>
                <w:szCs w:val="18"/>
              </w:rPr>
            </w:pPr>
          </w:p>
          <w:p w14:paraId="74BEF345" w14:textId="77777777" w:rsidR="0081030E" w:rsidRPr="00AF5714" w:rsidRDefault="0081030E" w:rsidP="00AF571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BEF348" w14:textId="77777777" w:rsidR="0081030E" w:rsidRPr="00555250" w:rsidRDefault="0081030E" w:rsidP="007B3863">
      <w:pPr>
        <w:spacing w:before="120" w:after="0"/>
        <w:jc w:val="both"/>
        <w:rPr>
          <w:rFonts w:cs="Arial"/>
          <w:b/>
          <w:bCs/>
        </w:rPr>
      </w:pPr>
      <w:r w:rsidRPr="00555250">
        <w:rPr>
          <w:rFonts w:cs="Arial"/>
          <w:b/>
          <w:bCs/>
        </w:rPr>
        <w:t>2. CU Certification Application</w:t>
      </w:r>
    </w:p>
    <w:tbl>
      <w:tblPr>
        <w:tblW w:w="93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3258"/>
        <w:gridCol w:w="567"/>
        <w:gridCol w:w="4965"/>
      </w:tblGrid>
      <w:tr w:rsidR="0081030E" w:rsidRPr="00E23E74" w14:paraId="74BEF34B" w14:textId="77777777" w:rsidTr="00E6250A">
        <w:tc>
          <w:tcPr>
            <w:tcW w:w="535" w:type="dxa"/>
            <w:vAlign w:val="center"/>
          </w:tcPr>
          <w:p w14:paraId="74BEF349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8790" w:type="dxa"/>
            <w:gridSpan w:val="3"/>
          </w:tcPr>
          <w:p w14:paraId="74BEF34A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  <w:r w:rsidRPr="00E23E74">
              <w:rPr>
                <w:rFonts w:cs="Arial"/>
                <w:sz w:val="18"/>
                <w:szCs w:val="18"/>
              </w:rPr>
              <w:t xml:space="preserve">Pre-assessment </w:t>
            </w:r>
          </w:p>
        </w:tc>
      </w:tr>
      <w:tr w:rsidR="0081030E" w:rsidRPr="00E23E74" w14:paraId="74BEF350" w14:textId="77777777" w:rsidTr="00E6250A">
        <w:trPr>
          <w:trHeight w:val="109"/>
        </w:trPr>
        <w:tc>
          <w:tcPr>
            <w:tcW w:w="535" w:type="dxa"/>
            <w:vMerge w:val="restart"/>
            <w:vAlign w:val="center"/>
          </w:tcPr>
          <w:p w14:paraId="74BEF34C" w14:textId="55626771" w:rsidR="0081030E" w:rsidRPr="00E23E74" w:rsidRDefault="000E5BE0" w:rsidP="0070130F">
            <w:pPr>
              <w:tabs>
                <w:tab w:val="left" w:pos="539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E5BE0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3258" w:type="dxa"/>
            <w:vMerge w:val="restart"/>
            <w:vAlign w:val="center"/>
          </w:tcPr>
          <w:p w14:paraId="74BEF34D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  <w:r w:rsidRPr="00E23E74">
              <w:rPr>
                <w:rFonts w:cs="Arial"/>
                <w:sz w:val="18"/>
                <w:szCs w:val="18"/>
              </w:rPr>
              <w:t>Main compliance assessment</w:t>
            </w:r>
          </w:p>
        </w:tc>
        <w:tc>
          <w:tcPr>
            <w:tcW w:w="567" w:type="dxa"/>
            <w:vAlign w:val="center"/>
          </w:tcPr>
          <w:p w14:paraId="74BEF34E" w14:textId="77777777" w:rsidR="0081030E" w:rsidRPr="00E23E74" w:rsidRDefault="0081030E" w:rsidP="0070130F">
            <w:pPr>
              <w:spacing w:after="0"/>
              <w:jc w:val="center"/>
              <w:rPr>
                <w:sz w:val="18"/>
                <w:szCs w:val="18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4965" w:type="dxa"/>
          </w:tcPr>
          <w:p w14:paraId="74BEF34F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  <w:r w:rsidRPr="00E23E74">
              <w:rPr>
                <w:rFonts w:cs="Arial"/>
                <w:sz w:val="18"/>
                <w:szCs w:val="18"/>
              </w:rPr>
              <w:t>Applying for the first time</w:t>
            </w:r>
          </w:p>
        </w:tc>
      </w:tr>
      <w:tr w:rsidR="0081030E" w:rsidRPr="00E23E74" w14:paraId="74BEF355" w14:textId="77777777" w:rsidTr="00E6250A">
        <w:trPr>
          <w:trHeight w:val="109"/>
        </w:trPr>
        <w:tc>
          <w:tcPr>
            <w:tcW w:w="535" w:type="dxa"/>
            <w:vMerge/>
          </w:tcPr>
          <w:p w14:paraId="74BEF351" w14:textId="77777777" w:rsidR="0081030E" w:rsidRPr="00A92313" w:rsidRDefault="0081030E" w:rsidP="0070130F">
            <w:pPr>
              <w:tabs>
                <w:tab w:val="left" w:pos="539"/>
              </w:tabs>
              <w:spacing w:after="0"/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58" w:type="dxa"/>
            <w:vMerge/>
          </w:tcPr>
          <w:p w14:paraId="74BEF352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BEF353" w14:textId="77777777" w:rsidR="0081030E" w:rsidRPr="00E23E74" w:rsidRDefault="0081030E" w:rsidP="0070130F">
            <w:pPr>
              <w:spacing w:after="0"/>
              <w:jc w:val="center"/>
              <w:rPr>
                <w:sz w:val="18"/>
                <w:szCs w:val="18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4965" w:type="dxa"/>
          </w:tcPr>
          <w:p w14:paraId="74BEF354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  <w:r w:rsidRPr="00E23E74">
              <w:rPr>
                <w:rFonts w:cs="Arial"/>
                <w:sz w:val="18"/>
                <w:szCs w:val="18"/>
              </w:rPr>
              <w:t>Already a CU Client (Indicate changes if applicable)</w:t>
            </w:r>
          </w:p>
        </w:tc>
      </w:tr>
      <w:tr w:rsidR="0081030E" w:rsidRPr="00E23E74" w14:paraId="74BEF358" w14:textId="77777777" w:rsidTr="00E6250A">
        <w:trPr>
          <w:trHeight w:val="109"/>
        </w:trPr>
        <w:tc>
          <w:tcPr>
            <w:tcW w:w="535" w:type="dxa"/>
            <w:vAlign w:val="center"/>
          </w:tcPr>
          <w:p w14:paraId="74BEF356" w14:textId="77777777" w:rsidR="0081030E" w:rsidRPr="00E23E74" w:rsidRDefault="0081030E" w:rsidP="0070130F">
            <w:pPr>
              <w:tabs>
                <w:tab w:val="left" w:pos="539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8790" w:type="dxa"/>
            <w:gridSpan w:val="3"/>
          </w:tcPr>
          <w:p w14:paraId="74BEF357" w14:textId="1BCAEE7C" w:rsidR="0081030E" w:rsidRPr="00E23E74" w:rsidRDefault="00795379" w:rsidP="00555250">
            <w:pPr>
              <w:tabs>
                <w:tab w:val="left" w:pos="539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Transfer </w:t>
            </w:r>
            <w:r w:rsidR="00555250">
              <w:rPr>
                <w:rFonts w:cs="Arial"/>
                <w:sz w:val="18"/>
                <w:szCs w:val="18"/>
              </w:rPr>
              <w:t>from another</w:t>
            </w:r>
            <w:r>
              <w:rPr>
                <w:rFonts w:cs="Arial"/>
                <w:sz w:val="18"/>
                <w:szCs w:val="18"/>
              </w:rPr>
              <w:t xml:space="preserve"> Certification Body </w:t>
            </w:r>
          </w:p>
        </w:tc>
      </w:tr>
    </w:tbl>
    <w:p w14:paraId="293C6811" w14:textId="487552D8" w:rsidR="002117AE" w:rsidRDefault="002117AE" w:rsidP="00555250">
      <w:pPr>
        <w:spacing w:before="240" w:after="0"/>
        <w:jc w:val="both"/>
        <w:rPr>
          <w:rFonts w:cs="Arial"/>
          <w:b/>
          <w:bCs/>
        </w:rPr>
      </w:pPr>
      <w:r w:rsidRPr="00555250">
        <w:rPr>
          <w:rFonts w:cs="Arial"/>
          <w:b/>
          <w:bCs/>
        </w:rPr>
        <w:t>3. General Scope</w:t>
      </w:r>
    </w:p>
    <w:p w14:paraId="0D7123C1" w14:textId="00152720" w:rsidR="002117AE" w:rsidRDefault="002117AE" w:rsidP="00555250">
      <w:pPr>
        <w:pStyle w:val="BodyText"/>
        <w:rPr>
          <w:rFonts w:asciiTheme="minorHAnsi" w:hAnsiTheme="minorHAnsi"/>
          <w:bCs/>
          <w:color w:val="000000"/>
          <w:sz w:val="22"/>
          <w:szCs w:val="22"/>
          <w:lang w:val="en-US"/>
        </w:rPr>
      </w:pPr>
      <w:r w:rsidRPr="00555250">
        <w:rPr>
          <w:rFonts w:asciiTheme="minorHAnsi" w:hAnsiTheme="minorHAnsi"/>
          <w:bCs/>
          <w:color w:val="000000"/>
          <w:sz w:val="22"/>
          <w:szCs w:val="22"/>
          <w:lang w:val="en-US"/>
        </w:rPr>
        <w:t>Please sele</w:t>
      </w:r>
      <w:r w:rsidR="00555250">
        <w:rPr>
          <w:rFonts w:asciiTheme="minorHAnsi" w:hAnsiTheme="minorHAnsi"/>
          <w:bCs/>
          <w:color w:val="000000"/>
          <w:sz w:val="22"/>
          <w:szCs w:val="22"/>
          <w:lang w:val="en-US"/>
        </w:rPr>
        <w:t>ct which scopes are applicable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47"/>
        <w:gridCol w:w="378"/>
        <w:gridCol w:w="1890"/>
        <w:gridCol w:w="265"/>
        <w:gridCol w:w="3515"/>
      </w:tblGrid>
      <w:tr w:rsidR="00DA3983" w14:paraId="40A00A62" w14:textId="77777777" w:rsidTr="00DA3983">
        <w:tc>
          <w:tcPr>
            <w:tcW w:w="392" w:type="dxa"/>
          </w:tcPr>
          <w:p w14:paraId="09F9A361" w14:textId="371C2B91" w:rsidR="00DA3983" w:rsidRPr="00A92313" w:rsidRDefault="00DA3983" w:rsidP="00555250">
            <w:pPr>
              <w:pStyle w:val="BodyText"/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3024" w:type="dxa"/>
            <w:gridSpan w:val="2"/>
          </w:tcPr>
          <w:p w14:paraId="699CF77F" w14:textId="3D9140CC" w:rsidR="00DA3983" w:rsidRPr="00CC4200" w:rsidRDefault="00DA398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Donau Soja</w:t>
            </w:r>
          </w:p>
        </w:tc>
        <w:tc>
          <w:tcPr>
            <w:tcW w:w="378" w:type="dxa"/>
          </w:tcPr>
          <w:p w14:paraId="45CFC2AA" w14:textId="0B5D4D43" w:rsidR="00DA3983" w:rsidRPr="00CC4200" w:rsidRDefault="00DA398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1890" w:type="dxa"/>
          </w:tcPr>
          <w:p w14:paraId="04F5126A" w14:textId="77777777" w:rsidR="00DA3983" w:rsidRPr="00CC4200" w:rsidRDefault="00DA398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Europe Soya</w:t>
            </w:r>
          </w:p>
        </w:tc>
        <w:tc>
          <w:tcPr>
            <w:tcW w:w="265" w:type="dxa"/>
          </w:tcPr>
          <w:p w14:paraId="48D01305" w14:textId="70DE0802" w:rsidR="00DA3983" w:rsidRPr="00CC4200" w:rsidRDefault="00DA398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DA398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3515" w:type="dxa"/>
          </w:tcPr>
          <w:p w14:paraId="48FD8339" w14:textId="7847B176" w:rsidR="00DA3983" w:rsidRPr="00CC4200" w:rsidRDefault="00DA398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NON-GMO Danube Region Standard</w:t>
            </w:r>
          </w:p>
        </w:tc>
      </w:tr>
      <w:tr w:rsidR="003A498C" w14:paraId="152BA7EB" w14:textId="77777777" w:rsidTr="00DA24F6">
        <w:tc>
          <w:tcPr>
            <w:tcW w:w="9464" w:type="dxa"/>
            <w:gridSpan w:val="7"/>
          </w:tcPr>
          <w:p w14:paraId="7CE91731" w14:textId="360C73CA" w:rsidR="003A498C" w:rsidRDefault="00A634C3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COMPANY TYPE</w:t>
            </w:r>
          </w:p>
        </w:tc>
      </w:tr>
      <w:tr w:rsidR="00AF5714" w14:paraId="10AB8D56" w14:textId="77777777" w:rsidTr="00056BE4">
        <w:tc>
          <w:tcPr>
            <w:tcW w:w="392" w:type="dxa"/>
          </w:tcPr>
          <w:p w14:paraId="1AB3D492" w14:textId="6DC7F04D" w:rsidR="00AF5714" w:rsidRDefault="00AF5714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9072" w:type="dxa"/>
            <w:gridSpan w:val="6"/>
          </w:tcPr>
          <w:p w14:paraId="72E8321E" w14:textId="7DD935DA" w:rsidR="00925966" w:rsidRDefault="00AF5714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Producer/Farmer</w:t>
            </w:r>
            <w:r w:rsidR="00F92C9E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 xml:space="preserve"> (</w:t>
            </w:r>
            <w:r w:rsidR="00925966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 xml:space="preserve">covers only production, no storage, no drying if you do more, apply for other roles </w:t>
            </w:r>
            <w:r w:rsidR="00172FB8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too</w:t>
            </w:r>
            <w:r w:rsidR="00925966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)</w:t>
            </w:r>
          </w:p>
          <w:p w14:paraId="2BC38423" w14:textId="77777777" w:rsidR="001167C0" w:rsidRDefault="00693638" w:rsidP="00CC4200">
            <w:pPr>
              <w:pStyle w:val="BodyText"/>
              <w:rPr>
                <w:rFonts w:asciiTheme="minorHAnsi" w:hAnsiTheme="minorHAnsi"/>
                <w:color w:val="000000"/>
                <w:szCs w:val="20"/>
                <w:lang w:val="en-US"/>
              </w:rPr>
            </w:pPr>
            <w:r w:rsidRPr="001167C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RL 0-2:</w:t>
            </w:r>
            <w:r w:rsidRPr="00C37D29">
              <w:rPr>
                <w:rFonts w:asciiTheme="minorHAnsi" w:hAnsiTheme="minorHAnsi"/>
                <w:color w:val="000000"/>
                <w:szCs w:val="20"/>
                <w:lang w:val="en-US"/>
              </w:rPr>
              <w:t xml:space="preserve"> </w:t>
            </w:r>
            <w:r w:rsidR="001167C0" w:rsidRPr="001167C0">
              <w:rPr>
                <w:rFonts w:asciiTheme="minorHAnsi" w:hAnsiTheme="minorHAnsi"/>
                <w:color w:val="000000"/>
                <w:szCs w:val="20"/>
                <w:lang w:val="en-US"/>
              </w:rPr>
              <w:t>Farmers categorised in a production area of risk level 0-2 (F-RL 0, F-RL 1 or F-RL 2) are subject to risk-based inspections within the framework of the Donau Soja farmer group certification.</w:t>
            </w:r>
          </w:p>
          <w:p w14:paraId="59258D53" w14:textId="06B10B49" w:rsidR="00AF5714" w:rsidRPr="00CC4200" w:rsidRDefault="00C37D29" w:rsidP="00CC420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1167C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RL-3:</w:t>
            </w:r>
            <w:r w:rsidR="00B82EAC" w:rsidRPr="00C37D29">
              <w:rPr>
                <w:rFonts w:asciiTheme="minorHAnsi" w:hAnsiTheme="minorHAnsi"/>
                <w:color w:val="000000"/>
                <w:szCs w:val="20"/>
                <w:lang w:val="en-US"/>
              </w:rPr>
              <w:t xml:space="preserve"> Farmers located in production areas with the highest GMO risk</w:t>
            </w:r>
            <w:r w:rsidR="009C72B1" w:rsidRPr="00C37D29">
              <w:rPr>
                <w:rFonts w:asciiTheme="minorHAnsi" w:hAnsiTheme="minorHAnsi"/>
                <w:color w:val="000000"/>
                <w:szCs w:val="20"/>
                <w:lang w:val="en-US"/>
              </w:rPr>
              <w:t xml:space="preserve"> </w:t>
            </w:r>
            <w:r w:rsidR="00B82EAC" w:rsidRPr="00C37D29">
              <w:rPr>
                <w:rFonts w:asciiTheme="minorHAnsi" w:hAnsiTheme="minorHAnsi"/>
                <w:color w:val="000000"/>
                <w:szCs w:val="20"/>
                <w:lang w:val="en-US"/>
              </w:rPr>
              <w:t>shall be individually certified and be subject to annual inspections.</w:t>
            </w:r>
          </w:p>
        </w:tc>
      </w:tr>
      <w:tr w:rsidR="00C3382C" w14:paraId="25DBEF20" w14:textId="77777777" w:rsidTr="00CC4200">
        <w:tc>
          <w:tcPr>
            <w:tcW w:w="392" w:type="dxa"/>
          </w:tcPr>
          <w:p w14:paraId="3FC812BC" w14:textId="72B8BE73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2977" w:type="dxa"/>
          </w:tcPr>
          <w:p w14:paraId="79839A19" w14:textId="3602F49A" w:rsidR="00C3382C" w:rsidRPr="00CC4200" w:rsidRDefault="00C3382C" w:rsidP="0055525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 xml:space="preserve">Agricultural </w:t>
            </w:r>
            <w:r w:rsidR="009A23DC"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 xml:space="preserve">(Primary) </w:t>
            </w: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Collector</w:t>
            </w:r>
          </w:p>
        </w:tc>
        <w:tc>
          <w:tcPr>
            <w:tcW w:w="425" w:type="dxa"/>
            <w:gridSpan w:val="2"/>
          </w:tcPr>
          <w:p w14:paraId="48BBAF30" w14:textId="4E75CF70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633C92E3" w14:textId="01849806" w:rsidR="00C3382C" w:rsidRDefault="00D528C4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r w:rsidR="00C3382C"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0</w:t>
            </w:r>
            <w:r w:rsidRPr="00CC420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="009A23DC" w:rsidRPr="00CC4200">
              <w:rPr>
                <w:rFonts w:asciiTheme="minorHAnsi" w:hAnsi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9A23DC" w:rsidRPr="00CC4200">
              <w:rPr>
                <w:rFonts w:asciiTheme="minorHAnsi" w:hAnsiTheme="minorHAnsi" w:cs="Verdana"/>
                <w:sz w:val="18"/>
                <w:szCs w:val="18"/>
              </w:rPr>
              <w:t>only Donau Soja soya beans are stored</w:t>
            </w:r>
          </w:p>
        </w:tc>
      </w:tr>
      <w:tr w:rsidR="00C3382C" w14:paraId="59A0E1EA" w14:textId="77777777" w:rsidTr="00CC4200">
        <w:tc>
          <w:tcPr>
            <w:tcW w:w="392" w:type="dxa"/>
          </w:tcPr>
          <w:p w14:paraId="01715E3E" w14:textId="77777777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75392C2A" w14:textId="77777777" w:rsidR="00C3382C" w:rsidRPr="00CC4200" w:rsidRDefault="00C3382C" w:rsidP="0055525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2D603794" w14:textId="18A3D5D4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5F40F26B" w14:textId="76B2FF8D" w:rsidR="00C3382C" w:rsidRDefault="00D528C4" w:rsidP="00D528C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528C4">
              <w:rPr>
                <w:b/>
                <w:bCs/>
                <w:color w:val="000000"/>
              </w:rPr>
              <w:t>C-</w:t>
            </w:r>
            <w:r w:rsidR="00C3382C" w:rsidRPr="00D528C4">
              <w:rPr>
                <w:b/>
                <w:bCs/>
                <w:color w:val="000000"/>
              </w:rPr>
              <w:t>Risk Level 1</w:t>
            </w:r>
            <w:r w:rsidRPr="00CC4200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9A23DC" w:rsidRPr="00CC4200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9A23DC" w:rsidRPr="00CC4200">
              <w:rPr>
                <w:rFonts w:cs="Verdana"/>
                <w:sz w:val="18"/>
                <w:szCs w:val="18"/>
              </w:rPr>
              <w:t xml:space="preserve">only GM-free crops are stored, but GM-free </w:t>
            </w:r>
            <w:proofErr w:type="gramStart"/>
            <w:r w:rsidRPr="00CC4200">
              <w:rPr>
                <w:rFonts w:cs="Verdana"/>
                <w:sz w:val="18"/>
                <w:szCs w:val="18"/>
              </w:rPr>
              <w:t>non DS</w:t>
            </w:r>
            <w:proofErr w:type="gramEnd"/>
            <w:r w:rsidRPr="00CC4200">
              <w:rPr>
                <w:rFonts w:cs="Verdana"/>
                <w:sz w:val="18"/>
                <w:szCs w:val="18"/>
              </w:rPr>
              <w:t xml:space="preserve"> </w:t>
            </w:r>
            <w:r w:rsidR="009A23DC" w:rsidRPr="00CC4200">
              <w:rPr>
                <w:rFonts w:cs="Verdana"/>
                <w:sz w:val="18"/>
                <w:szCs w:val="18"/>
              </w:rPr>
              <w:t>soya beans may also be stored</w:t>
            </w:r>
          </w:p>
        </w:tc>
      </w:tr>
      <w:tr w:rsidR="00C3382C" w14:paraId="504F1805" w14:textId="77777777" w:rsidTr="00CC4200">
        <w:tc>
          <w:tcPr>
            <w:tcW w:w="392" w:type="dxa"/>
          </w:tcPr>
          <w:p w14:paraId="0C07AF31" w14:textId="77777777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DD8B4D5" w14:textId="77777777" w:rsidR="00C3382C" w:rsidRPr="00CC4200" w:rsidRDefault="00C3382C" w:rsidP="0055525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1D9E148A" w14:textId="604EED32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5486BEB5" w14:textId="7BE4F8F6" w:rsidR="00C3382C" w:rsidRDefault="00D528C4" w:rsidP="00D528C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528C4">
              <w:rPr>
                <w:b/>
                <w:bCs/>
                <w:color w:val="000000"/>
              </w:rPr>
              <w:t>C-</w:t>
            </w:r>
            <w:r w:rsidR="00C3382C" w:rsidRPr="00D528C4">
              <w:rPr>
                <w:b/>
                <w:bCs/>
                <w:color w:val="000000"/>
              </w:rPr>
              <w:t>Risk Level 2</w:t>
            </w:r>
            <w:r w:rsidRPr="00CC4200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9A23DC" w:rsidRPr="00CC4200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9A23DC" w:rsidRPr="00CC4200">
              <w:rPr>
                <w:rFonts w:cs="Verdana"/>
                <w:sz w:val="18"/>
                <w:szCs w:val="18"/>
              </w:rPr>
              <w:t>only GM-free soya beans (DS</w:t>
            </w:r>
            <w:r w:rsidRPr="00CC4200">
              <w:rPr>
                <w:rFonts w:cs="Verdana"/>
                <w:sz w:val="18"/>
                <w:szCs w:val="18"/>
              </w:rPr>
              <w:t xml:space="preserve"> or not</w:t>
            </w:r>
            <w:r w:rsidR="009A23DC" w:rsidRPr="00CC4200">
              <w:rPr>
                <w:rFonts w:cs="Verdana"/>
                <w:sz w:val="18"/>
                <w:szCs w:val="18"/>
              </w:rPr>
              <w:t>) are stored, but other GM crops (e.g. maize) may also be stored</w:t>
            </w:r>
          </w:p>
        </w:tc>
      </w:tr>
      <w:tr w:rsidR="00C3382C" w14:paraId="3DBB6839" w14:textId="77777777" w:rsidTr="00CC4200">
        <w:tc>
          <w:tcPr>
            <w:tcW w:w="392" w:type="dxa"/>
          </w:tcPr>
          <w:p w14:paraId="055951BC" w14:textId="77777777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4EA14B93" w14:textId="77777777" w:rsidR="00C3382C" w:rsidRPr="00CC4200" w:rsidRDefault="00C3382C" w:rsidP="00555250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1CDD1BAC" w14:textId="4EEE866F" w:rsidR="00C3382C" w:rsidRDefault="00C3382C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697B6415" w14:textId="595E87B8" w:rsidR="00C3382C" w:rsidRDefault="00D528C4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r w:rsidR="00C3382C"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3</w:t>
            </w:r>
            <w:r w:rsidRPr="00CC420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="009A23DC" w:rsidRPr="00CC4200">
              <w:rPr>
                <w:rFonts w:asciiTheme="minorHAnsi" w:hAnsi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9A23DC" w:rsidRPr="00CC4200">
              <w:rPr>
                <w:rFonts w:asciiTheme="minorHAnsi" w:hAnsiTheme="minorHAnsi" w:cs="Verdana"/>
                <w:sz w:val="18"/>
                <w:szCs w:val="18"/>
              </w:rPr>
              <w:t>GM soya beans and GM soya bean meal may also be stored</w:t>
            </w:r>
          </w:p>
        </w:tc>
      </w:tr>
      <w:tr w:rsidR="00CC4200" w14:paraId="40275808" w14:textId="77777777" w:rsidTr="00CC4200">
        <w:tc>
          <w:tcPr>
            <w:tcW w:w="392" w:type="dxa"/>
          </w:tcPr>
          <w:p w14:paraId="4BD118B5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2977" w:type="dxa"/>
          </w:tcPr>
          <w:p w14:paraId="2FADB33E" w14:textId="0CA30240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Trader</w:t>
            </w:r>
          </w:p>
        </w:tc>
        <w:tc>
          <w:tcPr>
            <w:tcW w:w="425" w:type="dxa"/>
            <w:gridSpan w:val="2"/>
          </w:tcPr>
          <w:p w14:paraId="35C2230C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73C74ECF" w14:textId="6B7B24B0" w:rsidR="00C3382C" w:rsidRDefault="00D528C4" w:rsidP="00D528C4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T-</w:t>
            </w:r>
            <w:r w:rsidR="00C3382C"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0</w:t>
            </w: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C4200">
              <w:rPr>
                <w:rFonts w:asciiTheme="minorHAnsi" w:hAnsiTheme="minorHAnsi" w:cs="Verdana"/>
                <w:sz w:val="18"/>
                <w:szCs w:val="18"/>
              </w:rPr>
              <w:t>soya trade with DS only</w:t>
            </w:r>
          </w:p>
        </w:tc>
      </w:tr>
      <w:tr w:rsidR="00CC4200" w14:paraId="35F37492" w14:textId="77777777" w:rsidTr="00CC4200">
        <w:tc>
          <w:tcPr>
            <w:tcW w:w="392" w:type="dxa"/>
          </w:tcPr>
          <w:p w14:paraId="4068F5E9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5AEBEAB" w14:textId="77777777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6BD5637C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7456832E" w14:textId="6BDBF889" w:rsidR="00C3382C" w:rsidRDefault="00D528C4" w:rsidP="00D528C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528C4">
              <w:rPr>
                <w:b/>
                <w:bCs/>
                <w:color w:val="000000"/>
              </w:rPr>
              <w:t>T-</w:t>
            </w:r>
            <w:r w:rsidR="00C3382C" w:rsidRPr="00D528C4">
              <w:rPr>
                <w:b/>
                <w:bCs/>
                <w:color w:val="000000"/>
              </w:rPr>
              <w:t>Risk Level 1</w:t>
            </w:r>
            <w:r w:rsidRPr="00D528C4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C4200">
              <w:rPr>
                <w:rFonts w:cs="Verdana"/>
                <w:sz w:val="18"/>
                <w:szCs w:val="18"/>
              </w:rPr>
              <w:t xml:space="preserve">soya trade with GM-free soya only, but GM-free </w:t>
            </w:r>
            <w:proofErr w:type="gramStart"/>
            <w:r w:rsidRPr="00CC4200">
              <w:rPr>
                <w:rFonts w:cs="Verdana"/>
                <w:sz w:val="18"/>
                <w:szCs w:val="18"/>
              </w:rPr>
              <w:t>non DS</w:t>
            </w:r>
            <w:proofErr w:type="gramEnd"/>
            <w:r w:rsidRPr="00CC4200">
              <w:rPr>
                <w:rFonts w:cs="Verdana"/>
                <w:sz w:val="18"/>
                <w:szCs w:val="18"/>
              </w:rPr>
              <w:t xml:space="preserve"> soya is possible</w:t>
            </w:r>
          </w:p>
        </w:tc>
      </w:tr>
      <w:tr w:rsidR="00CC4200" w14:paraId="1DE4CD0F" w14:textId="77777777" w:rsidTr="00CC4200">
        <w:tc>
          <w:tcPr>
            <w:tcW w:w="392" w:type="dxa"/>
          </w:tcPr>
          <w:p w14:paraId="484EF5F1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83DFB2A" w14:textId="77777777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1CD94138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55A7B558" w14:textId="28434F0F" w:rsidR="00C3382C" w:rsidRDefault="00D528C4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T-</w:t>
            </w:r>
            <w:r w:rsidR="00C3382C"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3</w:t>
            </w:r>
            <w:r w:rsidRPr="00D528C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C4200">
              <w:rPr>
                <w:rFonts w:asciiTheme="minorHAnsi" w:hAnsiTheme="minorHAnsi" w:cs="Verdana"/>
                <w:sz w:val="18"/>
                <w:szCs w:val="18"/>
              </w:rPr>
              <w:t>soya trade with GM soya and GM soya bean meal is also possible</w:t>
            </w:r>
          </w:p>
        </w:tc>
      </w:tr>
      <w:tr w:rsidR="00CC4200" w14:paraId="6112DB98" w14:textId="77777777" w:rsidTr="00CC4200">
        <w:tc>
          <w:tcPr>
            <w:tcW w:w="392" w:type="dxa"/>
          </w:tcPr>
          <w:p w14:paraId="6D9B74FD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2977" w:type="dxa"/>
          </w:tcPr>
          <w:p w14:paraId="7FE4051E" w14:textId="1DAC5FF8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Primary Processor</w:t>
            </w:r>
          </w:p>
        </w:tc>
        <w:tc>
          <w:tcPr>
            <w:tcW w:w="425" w:type="dxa"/>
            <w:gridSpan w:val="2"/>
          </w:tcPr>
          <w:p w14:paraId="69A54FCC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05F347B7" w14:textId="176F4A70" w:rsidR="00C3382C" w:rsidRDefault="004E465F" w:rsidP="004E465F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P-</w:t>
            </w:r>
            <w:r w:rsidR="00C3382C"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0</w:t>
            </w:r>
            <w:r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C4200">
              <w:rPr>
                <w:rFonts w:asciiTheme="minorHAnsi" w:hAnsiTheme="minorHAnsi" w:cs="Verdana"/>
                <w:sz w:val="18"/>
                <w:szCs w:val="18"/>
              </w:rPr>
              <w:t>only DS soya beans are processed</w:t>
            </w:r>
            <w:r w:rsidR="00F92C9E">
              <w:rPr>
                <w:rFonts w:asciiTheme="minorHAnsi" w:hAnsiTheme="minorHAnsi" w:cs="Verdana"/>
                <w:sz w:val="18"/>
                <w:szCs w:val="18"/>
              </w:rPr>
              <w:t xml:space="preserve"> (toasting included)</w:t>
            </w:r>
          </w:p>
        </w:tc>
      </w:tr>
      <w:tr w:rsidR="00CC4200" w14:paraId="0E0DD202" w14:textId="77777777" w:rsidTr="00CC4200">
        <w:tc>
          <w:tcPr>
            <w:tcW w:w="392" w:type="dxa"/>
          </w:tcPr>
          <w:p w14:paraId="2B7F4530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4C8E1CA7" w14:textId="77777777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02EE00D2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7FA23D12" w14:textId="19CA4C59" w:rsidR="00C3382C" w:rsidRDefault="004E465F" w:rsidP="004E465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E465F">
              <w:rPr>
                <w:b/>
                <w:bCs/>
                <w:color w:val="000000"/>
              </w:rPr>
              <w:t>P-</w:t>
            </w:r>
            <w:r w:rsidR="00C3382C" w:rsidRPr="004E465F">
              <w:rPr>
                <w:b/>
                <w:bCs/>
                <w:color w:val="000000"/>
              </w:rPr>
              <w:t>Risk Level 1</w:t>
            </w:r>
            <w:r w:rsidRPr="004E465F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C4200">
              <w:rPr>
                <w:rFonts w:cs="Verdana"/>
                <w:sz w:val="18"/>
                <w:szCs w:val="18"/>
              </w:rPr>
              <w:t>other GM-free soya beans are also processed</w:t>
            </w:r>
          </w:p>
        </w:tc>
      </w:tr>
      <w:tr w:rsidR="00CC4200" w14:paraId="55A83859" w14:textId="77777777" w:rsidTr="00CC4200">
        <w:tc>
          <w:tcPr>
            <w:tcW w:w="392" w:type="dxa"/>
          </w:tcPr>
          <w:p w14:paraId="433E4183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46640D90" w14:textId="77777777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07693864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6AA4F718" w14:textId="55AACDA9" w:rsidR="00C3382C" w:rsidRDefault="004E465F" w:rsidP="004E465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E465F">
              <w:rPr>
                <w:b/>
                <w:bCs/>
                <w:color w:val="000000"/>
              </w:rPr>
              <w:t>P-</w:t>
            </w:r>
            <w:r w:rsidR="00C3382C" w:rsidRPr="004E465F">
              <w:rPr>
                <w:b/>
                <w:bCs/>
                <w:color w:val="000000"/>
              </w:rPr>
              <w:t>Risk Level 2</w:t>
            </w:r>
            <w:r w:rsidRPr="004E465F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C4200">
              <w:rPr>
                <w:rFonts w:cs="Verdana"/>
                <w:sz w:val="18"/>
                <w:szCs w:val="18"/>
              </w:rPr>
              <w:t>other GM crops (except for soya beans) may also be processed</w:t>
            </w:r>
          </w:p>
        </w:tc>
      </w:tr>
      <w:tr w:rsidR="00CC4200" w14:paraId="2B3AC8EC" w14:textId="77777777" w:rsidTr="00CC4200">
        <w:tc>
          <w:tcPr>
            <w:tcW w:w="392" w:type="dxa"/>
          </w:tcPr>
          <w:p w14:paraId="31868600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0CF7569" w14:textId="77777777" w:rsidR="00C3382C" w:rsidRPr="00CC4200" w:rsidRDefault="00C3382C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01D7F498" w14:textId="77777777" w:rsidR="00C3382C" w:rsidRDefault="00C3382C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5670" w:type="dxa"/>
            <w:gridSpan w:val="3"/>
          </w:tcPr>
          <w:p w14:paraId="54CF2E94" w14:textId="14A0A004" w:rsidR="00C3382C" w:rsidRDefault="004E465F" w:rsidP="004E465F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P-</w:t>
            </w:r>
            <w:r w:rsidR="00C3382C"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Risk Level 3</w:t>
            </w:r>
            <w:r w:rsidRPr="004E465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C4200">
              <w:rPr>
                <w:rFonts w:asciiTheme="minorHAnsi" w:hAnsiTheme="minorHAnsi" w:cs="Verdana"/>
                <w:sz w:val="18"/>
                <w:szCs w:val="18"/>
              </w:rPr>
              <w:t xml:space="preserve">option limited to </w:t>
            </w:r>
            <w:r w:rsidRPr="00CC4200">
              <w:rPr>
                <w:rFonts w:asciiTheme="minorHAnsi" w:hAnsiTheme="minorHAnsi" w:cs="Verdana-Bold"/>
                <w:b/>
                <w:bCs/>
                <w:sz w:val="18"/>
                <w:szCs w:val="18"/>
              </w:rPr>
              <w:t>oil mills and toasters</w:t>
            </w:r>
            <w:r w:rsidRPr="00CC4200">
              <w:rPr>
                <w:rFonts w:asciiTheme="minorHAnsi" w:hAnsiTheme="minorHAnsi" w:cs="Verdana"/>
                <w:sz w:val="18"/>
                <w:szCs w:val="18"/>
              </w:rPr>
              <w:t>, not possible for food producers</w:t>
            </w:r>
          </w:p>
        </w:tc>
      </w:tr>
      <w:tr w:rsidR="00AF5714" w14:paraId="4AEF80AA" w14:textId="77777777" w:rsidTr="0098353E">
        <w:tc>
          <w:tcPr>
            <w:tcW w:w="392" w:type="dxa"/>
          </w:tcPr>
          <w:p w14:paraId="4D3044C1" w14:textId="1DEAC996" w:rsidR="00AF5714" w:rsidRDefault="00CC4200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9072" w:type="dxa"/>
            <w:gridSpan w:val="6"/>
          </w:tcPr>
          <w:p w14:paraId="347A17CA" w14:textId="377CF3E1" w:rsidR="00AF5714" w:rsidRPr="00CC4200" w:rsidRDefault="00AF5714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Compound Feed Producer</w:t>
            </w:r>
          </w:p>
        </w:tc>
      </w:tr>
      <w:tr w:rsidR="00AF5714" w14:paraId="35F465E2" w14:textId="77777777" w:rsidTr="00025879">
        <w:tc>
          <w:tcPr>
            <w:tcW w:w="392" w:type="dxa"/>
          </w:tcPr>
          <w:p w14:paraId="66864BAD" w14:textId="53445044" w:rsidR="00AF5714" w:rsidRDefault="00CC4200" w:rsidP="00242E2D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A92313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9072" w:type="dxa"/>
            <w:gridSpan w:val="6"/>
          </w:tcPr>
          <w:p w14:paraId="13621CB7" w14:textId="5BCE507A" w:rsidR="00AF5714" w:rsidRPr="00CC4200" w:rsidRDefault="00AF5714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 w:rsidRPr="00CC4200"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Soya Processor through Marketer</w:t>
            </w:r>
          </w:p>
        </w:tc>
      </w:tr>
      <w:tr w:rsidR="00F6624F" w14:paraId="099D4863" w14:textId="77777777" w:rsidTr="00025879">
        <w:tc>
          <w:tcPr>
            <w:tcW w:w="392" w:type="dxa"/>
          </w:tcPr>
          <w:p w14:paraId="0E702D2C" w14:textId="55F3D9B7" w:rsidR="00F6624F" w:rsidRPr="00A92313" w:rsidRDefault="00946CBE" w:rsidP="00242E2D">
            <w:pPr>
              <w:pStyle w:val="BodyText"/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46CBE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9072" w:type="dxa"/>
            <w:gridSpan w:val="6"/>
          </w:tcPr>
          <w:p w14:paraId="0081AB82" w14:textId="493CC8D8" w:rsidR="00F6624F" w:rsidRPr="00CC4200" w:rsidRDefault="00F6624F" w:rsidP="00242E2D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Transportation inspection</w:t>
            </w:r>
          </w:p>
        </w:tc>
      </w:tr>
    </w:tbl>
    <w:p w14:paraId="2A3B588E" w14:textId="10F3E103" w:rsidR="000F5CDB" w:rsidRPr="000F5CDB" w:rsidRDefault="000F5CDB" w:rsidP="00555250">
      <w:pPr>
        <w:pStyle w:val="BodyText"/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</w:pPr>
      <w:r w:rsidRPr="000F5CDB"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  <w:t>Does your company operate any quality management system?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6407"/>
        <w:gridCol w:w="426"/>
        <w:gridCol w:w="2239"/>
      </w:tblGrid>
      <w:tr w:rsidR="000F5CDB" w14:paraId="15811594" w14:textId="77777777" w:rsidTr="000F5CDB">
        <w:tc>
          <w:tcPr>
            <w:tcW w:w="392" w:type="dxa"/>
          </w:tcPr>
          <w:p w14:paraId="2FFC5B55" w14:textId="77777777" w:rsidR="000F5CDB" w:rsidRDefault="000F5CDB" w:rsidP="00B25DF8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0F5CDB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6407" w:type="dxa"/>
          </w:tcPr>
          <w:p w14:paraId="7F48930F" w14:textId="781EA1AB" w:rsidR="000F5CDB" w:rsidRPr="00CC4200" w:rsidRDefault="000F5CDB" w:rsidP="00B25DF8">
            <w:pPr>
              <w:pStyle w:val="BodyText"/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0"/>
                <w:lang w:val="en-US"/>
              </w:rPr>
              <w:t>Yes (name the system):</w:t>
            </w:r>
          </w:p>
        </w:tc>
        <w:tc>
          <w:tcPr>
            <w:tcW w:w="426" w:type="dxa"/>
          </w:tcPr>
          <w:p w14:paraId="1E3E95B8" w14:textId="77777777" w:rsidR="000F5CDB" w:rsidRDefault="000F5CDB" w:rsidP="00B25DF8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 w:rsidRPr="000F5CDB">
              <w:rPr>
                <w:b/>
                <w:bCs/>
                <w:outline/>
                <w:color w:val="999999"/>
                <w:sz w:val="18"/>
                <w:szCs w:val="18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X</w:t>
            </w:r>
          </w:p>
        </w:tc>
        <w:tc>
          <w:tcPr>
            <w:tcW w:w="2239" w:type="dxa"/>
          </w:tcPr>
          <w:p w14:paraId="620283A4" w14:textId="3E4B974B" w:rsidR="000F5CDB" w:rsidRDefault="000F5CDB" w:rsidP="00B25DF8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</w:tr>
    </w:tbl>
    <w:p w14:paraId="5882710D" w14:textId="77777777" w:rsidR="007A2A45" w:rsidRDefault="007A2A45" w:rsidP="00555250">
      <w:pPr>
        <w:pStyle w:val="BodyText"/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</w:pPr>
    </w:p>
    <w:p w14:paraId="0CA693AC" w14:textId="5D9FDA31" w:rsidR="00D528C4" w:rsidRPr="000F5CDB" w:rsidRDefault="000F5CDB" w:rsidP="00555250">
      <w:pPr>
        <w:pStyle w:val="BodyText"/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</w:pPr>
      <w:r w:rsidRPr="000F5CDB"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  <w:t>P</w:t>
      </w:r>
      <w:r w:rsidR="00CC4200" w:rsidRPr="000F5CDB"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  <w:t>lease list the products you wish to be certified: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276"/>
        <w:gridCol w:w="1276"/>
        <w:gridCol w:w="2410"/>
      </w:tblGrid>
      <w:tr w:rsidR="002C2769" w14:paraId="4CA3EA10" w14:textId="77777777" w:rsidTr="00172FB8">
        <w:tc>
          <w:tcPr>
            <w:tcW w:w="1271" w:type="dxa"/>
          </w:tcPr>
          <w:p w14:paraId="1E08A258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Final Products</w:t>
            </w:r>
          </w:p>
          <w:p w14:paraId="0E397FBD" w14:textId="78382E4E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(beans, meal, oil etc.)</w:t>
            </w:r>
          </w:p>
        </w:tc>
        <w:tc>
          <w:tcPr>
            <w:tcW w:w="1418" w:type="dxa"/>
          </w:tcPr>
          <w:p w14:paraId="70DCDA73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Country and region of production/</w:t>
            </w:r>
          </w:p>
          <w:p w14:paraId="4EE6289C" w14:textId="4E9979A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1842" w:type="dxa"/>
          </w:tcPr>
          <w:p w14:paraId="33AB8BE2" w14:textId="3E7C5728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Raw material (if processed)</w:t>
            </w:r>
          </w:p>
          <w:p w14:paraId="6EB0D64A" w14:textId="7B3A3422" w:rsidR="002C2769" w:rsidRDefault="002C2769" w:rsidP="002F55E4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Country of origin</w:t>
            </w:r>
          </w:p>
        </w:tc>
        <w:tc>
          <w:tcPr>
            <w:tcW w:w="1276" w:type="dxa"/>
          </w:tcPr>
          <w:p w14:paraId="53173B72" w14:textId="49CA7C8C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NON-GM and DS status of raw material</w:t>
            </w:r>
          </w:p>
        </w:tc>
        <w:tc>
          <w:tcPr>
            <w:tcW w:w="1276" w:type="dxa"/>
          </w:tcPr>
          <w:p w14:paraId="1119CB1F" w14:textId="20FADDAF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Amount (t)</w:t>
            </w:r>
          </w:p>
        </w:tc>
        <w:tc>
          <w:tcPr>
            <w:tcW w:w="2410" w:type="dxa"/>
          </w:tcPr>
          <w:p w14:paraId="25922FDE" w14:textId="469B98B8" w:rsidR="002C2769" w:rsidRDefault="002C2769" w:rsidP="00CC420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  <w:t>Field location in case of farmer’s application</w:t>
            </w:r>
          </w:p>
        </w:tc>
      </w:tr>
      <w:tr w:rsidR="002C2769" w14:paraId="45436566" w14:textId="77777777" w:rsidTr="00172FB8">
        <w:tc>
          <w:tcPr>
            <w:tcW w:w="1271" w:type="dxa"/>
          </w:tcPr>
          <w:p w14:paraId="47573BA8" w14:textId="57223152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8987FAF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0D674CBF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765E35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F7EBB7" w14:textId="3D505915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181AAB64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C2769" w14:paraId="77DB7038" w14:textId="77777777" w:rsidTr="00172FB8">
        <w:tc>
          <w:tcPr>
            <w:tcW w:w="1271" w:type="dxa"/>
          </w:tcPr>
          <w:p w14:paraId="4595E6A0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2BD6989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57866557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A633CE1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9EA99C3" w14:textId="2E090074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1819C1E8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C2769" w14:paraId="69B01307" w14:textId="77777777" w:rsidTr="00172FB8">
        <w:tc>
          <w:tcPr>
            <w:tcW w:w="1271" w:type="dxa"/>
          </w:tcPr>
          <w:p w14:paraId="386D18F8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4C63A8E7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26537259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3398EAA3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A567E4C" w14:textId="3C235C4E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13380BC5" w14:textId="77777777" w:rsidR="002C2769" w:rsidRDefault="002C2769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4105B" w14:paraId="56405C8F" w14:textId="77777777" w:rsidTr="00172FB8">
        <w:tc>
          <w:tcPr>
            <w:tcW w:w="1271" w:type="dxa"/>
          </w:tcPr>
          <w:p w14:paraId="0EFD4CE7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67BFAE2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7D547615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C42F67F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FF72B26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683F0F71" w14:textId="77777777" w:rsidR="00A4105B" w:rsidRDefault="00A4105B" w:rsidP="00555250">
            <w:pPr>
              <w:pStyle w:val="BodyText"/>
              <w:rPr>
                <w:rFonts w:asciiTheme="minorHAnsi" w:hAnsi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EAE2F69" w14:textId="77777777" w:rsidR="009A23DC" w:rsidRPr="00555250" w:rsidRDefault="009A23DC" w:rsidP="00555250">
      <w:pPr>
        <w:pStyle w:val="BodyText"/>
        <w:rPr>
          <w:rFonts w:asciiTheme="minorHAnsi" w:hAnsiTheme="minorHAnsi"/>
          <w:bCs/>
          <w:color w:val="000000"/>
          <w:sz w:val="22"/>
          <w:szCs w:val="22"/>
          <w:lang w:val="en-US"/>
        </w:rPr>
      </w:pPr>
    </w:p>
    <w:p w14:paraId="74BEF37A" w14:textId="569786A5" w:rsidR="0081030E" w:rsidRDefault="00767BA2" w:rsidP="00555250">
      <w:pPr>
        <w:spacing w:before="120"/>
        <w:jc w:val="both"/>
        <w:rPr>
          <w:rFonts w:cs="Arial"/>
          <w:b/>
          <w:bCs/>
        </w:rPr>
      </w:pPr>
      <w:r w:rsidRPr="00555250">
        <w:rPr>
          <w:rFonts w:cs="Arial"/>
          <w:b/>
          <w:bCs/>
        </w:rPr>
        <w:t>4</w:t>
      </w:r>
      <w:r w:rsidR="0081030E" w:rsidRPr="00555250">
        <w:rPr>
          <w:rFonts w:cs="Arial"/>
          <w:b/>
          <w:bCs/>
        </w:rPr>
        <w:t>. Sites</w:t>
      </w:r>
      <w:r w:rsidR="00095516" w:rsidRPr="00555250">
        <w:rPr>
          <w:rFonts w:cs="Arial"/>
          <w:b/>
          <w:bCs/>
        </w:rPr>
        <w:t xml:space="preserve"> to be</w:t>
      </w:r>
      <w:r w:rsidR="0081030E" w:rsidRPr="00555250">
        <w:rPr>
          <w:rFonts w:cs="Arial"/>
          <w:b/>
          <w:bCs/>
        </w:rPr>
        <w:t xml:space="preserve"> included in the certification scope</w:t>
      </w:r>
    </w:p>
    <w:p w14:paraId="71D76D14" w14:textId="02A08482" w:rsidR="00F92C9E" w:rsidRDefault="00F92C9E" w:rsidP="00DC73E9">
      <w:pPr>
        <w:spacing w:before="120" w:line="240" w:lineRule="auto"/>
        <w:jc w:val="both"/>
        <w:rPr>
          <w:rFonts w:cs="Arial"/>
        </w:rPr>
      </w:pPr>
      <w:r>
        <w:rPr>
          <w:rFonts w:cs="Arial"/>
        </w:rPr>
        <w:t>If you know your supplying farmers please fill in the farm list</w:t>
      </w:r>
      <w:r w:rsidR="00DC73E9">
        <w:rPr>
          <w:rFonts w:cs="Arial"/>
        </w:rPr>
        <w:t xml:space="preserve"> at the end of the application form.</w:t>
      </w:r>
    </w:p>
    <w:p w14:paraId="2D7805C7" w14:textId="4516424E" w:rsidR="009D28CA" w:rsidRPr="00555250" w:rsidRDefault="00767BA2" w:rsidP="00555250">
      <w:pPr>
        <w:spacing w:before="120"/>
        <w:jc w:val="both"/>
        <w:rPr>
          <w:rFonts w:cs="Arial"/>
        </w:rPr>
      </w:pPr>
      <w:r w:rsidRPr="00172FB8">
        <w:rPr>
          <w:rFonts w:cs="Arial"/>
          <w:b/>
          <w:bCs/>
        </w:rPr>
        <w:t>4.1</w:t>
      </w:r>
      <w:r w:rsidR="006D393A" w:rsidRPr="00172FB8">
        <w:rPr>
          <w:rFonts w:cs="Arial"/>
          <w:b/>
          <w:bCs/>
        </w:rPr>
        <w:t xml:space="preserve"> </w:t>
      </w:r>
      <w:r w:rsidR="00172FB8" w:rsidRPr="00172FB8">
        <w:rPr>
          <w:rFonts w:cs="Arial"/>
          <w:b/>
          <w:bCs/>
        </w:rPr>
        <w:t xml:space="preserve">Production and/or </w:t>
      </w:r>
      <w:r w:rsidR="009D28CA" w:rsidRPr="00CC4200">
        <w:rPr>
          <w:rFonts w:cs="Arial"/>
          <w:b/>
        </w:rPr>
        <w:t xml:space="preserve">Collection </w:t>
      </w:r>
      <w:r w:rsidR="007B3863" w:rsidRPr="00CC4200">
        <w:rPr>
          <w:rFonts w:cs="Arial"/>
          <w:b/>
        </w:rPr>
        <w:t xml:space="preserve">(Storage) </w:t>
      </w:r>
      <w:r w:rsidR="009D28CA" w:rsidRPr="00CC4200">
        <w:rPr>
          <w:rFonts w:cs="Arial"/>
          <w:b/>
        </w:rPr>
        <w:t>Facilities</w:t>
      </w:r>
      <w:r w:rsidR="00310471" w:rsidRPr="00555250">
        <w:rPr>
          <w:rFonts w:cs="Arial"/>
        </w:rPr>
        <w:t xml:space="preserve"> </w:t>
      </w:r>
      <w:r w:rsidR="006D393A" w:rsidRPr="00555250">
        <w:rPr>
          <w:rFonts w:cs="Arial"/>
        </w:rPr>
        <w:t>(</w:t>
      </w:r>
      <w:r w:rsidR="00F92C9E">
        <w:rPr>
          <w:rFonts w:cs="Arial"/>
        </w:rPr>
        <w:t xml:space="preserve">include all locations where soya is </w:t>
      </w:r>
      <w:r w:rsidR="006D393A" w:rsidRPr="00555250">
        <w:rPr>
          <w:rFonts w:cs="Arial"/>
        </w:rPr>
        <w:t>purchas</w:t>
      </w:r>
      <w:r w:rsidR="00F92C9E">
        <w:rPr>
          <w:rFonts w:cs="Arial"/>
        </w:rPr>
        <w:t>ed, stored</w:t>
      </w:r>
      <w:r w:rsidR="00172FB8">
        <w:rPr>
          <w:rFonts w:cs="Arial"/>
        </w:rPr>
        <w:t xml:space="preserve">, </w:t>
      </w:r>
      <w:r w:rsidR="00172FB8" w:rsidRPr="00555250">
        <w:rPr>
          <w:rFonts w:cs="Arial"/>
        </w:rPr>
        <w:t>hand</w:t>
      </w:r>
      <w:r w:rsidR="00172FB8">
        <w:rPr>
          <w:rFonts w:cs="Arial"/>
        </w:rPr>
        <w:t>led</w:t>
      </w:r>
      <w:r w:rsidR="00BA1071">
        <w:rPr>
          <w:rFonts w:cs="Arial"/>
        </w:rPr>
        <w:t>,</w:t>
      </w:r>
      <w:r w:rsidR="00F92C9E">
        <w:rPr>
          <w:rFonts w:cs="Arial"/>
        </w:rPr>
        <w:t xml:space="preserve"> </w:t>
      </w:r>
      <w:r w:rsidR="00172FB8">
        <w:rPr>
          <w:rFonts w:cs="Arial"/>
        </w:rPr>
        <w:t>processed</w:t>
      </w:r>
      <w:r w:rsidR="00BA1071">
        <w:rPr>
          <w:rFonts w:cs="Arial"/>
        </w:rPr>
        <w:t xml:space="preserve"> and/or</w:t>
      </w:r>
      <w:r w:rsidR="0074504E">
        <w:rPr>
          <w:rFonts w:cs="Arial"/>
        </w:rPr>
        <w:t xml:space="preserve"> transported</w:t>
      </w:r>
      <w:r w:rsidR="006D393A" w:rsidRPr="00555250">
        <w:rPr>
          <w:rFonts w:cs="Arial"/>
        </w:rPr>
        <w:t>)</w:t>
      </w:r>
      <w:r w:rsidR="00CC4200">
        <w:rPr>
          <w:rFonts w:cs="Arial"/>
        </w:rPr>
        <w:t>, add more tables if needed</w:t>
      </w:r>
      <w:r w:rsidRPr="00555250">
        <w:rPr>
          <w:rFonts w:cs="Arial"/>
        </w:rPr>
        <w:t xml:space="preserve">.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6D393A" w:rsidRPr="00E23E74" w14:paraId="56CC6322" w14:textId="77777777" w:rsidTr="00114005">
        <w:trPr>
          <w:cantSplit/>
          <w:trHeight w:hRule="exact" w:val="287"/>
        </w:trPr>
        <w:tc>
          <w:tcPr>
            <w:tcW w:w="3828" w:type="dxa"/>
          </w:tcPr>
          <w:p w14:paraId="00DC8D7E" w14:textId="2E208F78" w:rsidR="006D393A" w:rsidRPr="0070130F" w:rsidRDefault="006D393A" w:rsidP="00E6250A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  <w:vAlign w:val="center"/>
          </w:tcPr>
          <w:p w14:paraId="282CB945" w14:textId="77777777" w:rsidR="006D393A" w:rsidRPr="00E23E74" w:rsidRDefault="006D393A" w:rsidP="00114005">
            <w:pPr>
              <w:rPr>
                <w:sz w:val="18"/>
                <w:szCs w:val="18"/>
              </w:rPr>
            </w:pPr>
          </w:p>
        </w:tc>
      </w:tr>
      <w:tr w:rsidR="006D393A" w:rsidRPr="00E23E74" w14:paraId="436C4C7D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0530C644" w14:textId="322CACB6" w:rsidR="006D393A" w:rsidRPr="0070130F" w:rsidRDefault="006D393A" w:rsidP="00E6250A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275A0486" w14:textId="77777777" w:rsidR="006D393A" w:rsidRPr="00E23E74" w:rsidRDefault="006D393A" w:rsidP="00E6250A">
            <w:pPr>
              <w:rPr>
                <w:sz w:val="18"/>
                <w:szCs w:val="18"/>
              </w:rPr>
            </w:pPr>
          </w:p>
        </w:tc>
      </w:tr>
      <w:tr w:rsidR="00114005" w:rsidRPr="00114005" w14:paraId="482AE0F9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21EC48E6" w14:textId="30059131" w:rsidR="00114005" w:rsidRPr="00114005" w:rsidRDefault="00114005" w:rsidP="00114005">
            <w:pPr>
              <w:rPr>
                <w:b/>
                <w:sz w:val="18"/>
                <w:szCs w:val="18"/>
              </w:rPr>
            </w:pPr>
            <w:r w:rsidRPr="00114005">
              <w:rPr>
                <w:b/>
                <w:sz w:val="18"/>
                <w:szCs w:val="18"/>
              </w:rPr>
              <w:t>Product(s)</w:t>
            </w:r>
          </w:p>
        </w:tc>
        <w:tc>
          <w:tcPr>
            <w:tcW w:w="5532" w:type="dxa"/>
          </w:tcPr>
          <w:p w14:paraId="00B5592E" w14:textId="77777777" w:rsidR="00114005" w:rsidRPr="00E23E74" w:rsidRDefault="00114005" w:rsidP="00114005">
            <w:pPr>
              <w:rPr>
                <w:sz w:val="18"/>
                <w:szCs w:val="18"/>
              </w:rPr>
            </w:pPr>
          </w:p>
        </w:tc>
      </w:tr>
      <w:tr w:rsidR="00114005" w:rsidRPr="00E23E74" w14:paraId="5FF55E7F" w14:textId="77777777" w:rsidTr="00114005">
        <w:trPr>
          <w:cantSplit/>
          <w:trHeight w:hRule="exact"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C7E" w14:textId="77777777" w:rsidR="00114005" w:rsidRPr="006D393A" w:rsidRDefault="00114005" w:rsidP="00114005">
            <w:pPr>
              <w:rPr>
                <w:b/>
                <w:sz w:val="18"/>
                <w:szCs w:val="18"/>
              </w:rPr>
            </w:pPr>
            <w:bookmarkStart w:id="0" w:name="_Hlk30757669"/>
            <w:r>
              <w:rPr>
                <w:b/>
                <w:sz w:val="18"/>
                <w:szCs w:val="18"/>
              </w:rPr>
              <w:t>Estimated stored amount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3E6" w14:textId="77777777" w:rsidR="00114005" w:rsidRPr="00E23E74" w:rsidRDefault="00114005" w:rsidP="00114005">
            <w:pPr>
              <w:rPr>
                <w:sz w:val="18"/>
                <w:szCs w:val="18"/>
              </w:rPr>
            </w:pPr>
          </w:p>
        </w:tc>
      </w:tr>
      <w:bookmarkEnd w:id="0"/>
      <w:tr w:rsidR="0068772A" w:rsidRPr="00114005" w14:paraId="78A35815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279E55A6" w14:textId="2D770B1A" w:rsidR="0068772A" w:rsidRPr="00114005" w:rsidRDefault="0068772A" w:rsidP="001140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 of origin of products</w:t>
            </w:r>
          </w:p>
        </w:tc>
        <w:tc>
          <w:tcPr>
            <w:tcW w:w="5532" w:type="dxa"/>
          </w:tcPr>
          <w:p w14:paraId="004881AC" w14:textId="77777777" w:rsidR="0068772A" w:rsidRPr="00E23E74" w:rsidRDefault="0068772A" w:rsidP="00114005">
            <w:pPr>
              <w:rPr>
                <w:sz w:val="18"/>
                <w:szCs w:val="18"/>
              </w:rPr>
            </w:pPr>
          </w:p>
        </w:tc>
      </w:tr>
      <w:tr w:rsidR="00812C9B" w:rsidRPr="00114005" w14:paraId="2518459B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4C781C62" w14:textId="334A0EE0" w:rsidR="00812C9B" w:rsidRPr="00114005" w:rsidRDefault="00812C9B" w:rsidP="00114005">
            <w:pPr>
              <w:rPr>
                <w:b/>
                <w:sz w:val="18"/>
                <w:szCs w:val="18"/>
              </w:rPr>
            </w:pPr>
            <w:r w:rsidRPr="00114005">
              <w:rPr>
                <w:b/>
                <w:sz w:val="18"/>
                <w:szCs w:val="18"/>
              </w:rPr>
              <w:t>Number of prod</w:t>
            </w:r>
            <w:r w:rsidR="00114005">
              <w:rPr>
                <w:b/>
                <w:sz w:val="18"/>
                <w:szCs w:val="18"/>
              </w:rPr>
              <w:t>ucers supplying to the facility</w:t>
            </w:r>
          </w:p>
        </w:tc>
        <w:tc>
          <w:tcPr>
            <w:tcW w:w="5532" w:type="dxa"/>
          </w:tcPr>
          <w:p w14:paraId="36E5B332" w14:textId="77777777" w:rsidR="00812C9B" w:rsidRPr="00E23E74" w:rsidRDefault="00812C9B" w:rsidP="00114005">
            <w:pPr>
              <w:rPr>
                <w:sz w:val="18"/>
                <w:szCs w:val="18"/>
              </w:rPr>
            </w:pPr>
          </w:p>
        </w:tc>
      </w:tr>
      <w:tr w:rsidR="00812C9B" w:rsidRPr="00E23E74" w14:paraId="5E273A84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745C06D3" w14:textId="21FCCCE5" w:rsidR="00812C9B" w:rsidRDefault="00812C9B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lot certificates expected</w:t>
            </w:r>
          </w:p>
        </w:tc>
        <w:tc>
          <w:tcPr>
            <w:tcW w:w="5532" w:type="dxa"/>
          </w:tcPr>
          <w:p w14:paraId="097EBD0C" w14:textId="77777777" w:rsidR="00812C9B" w:rsidRPr="00E23E74" w:rsidRDefault="00812C9B" w:rsidP="00114005">
            <w:pPr>
              <w:rPr>
                <w:sz w:val="18"/>
                <w:szCs w:val="18"/>
              </w:rPr>
            </w:pPr>
          </w:p>
        </w:tc>
      </w:tr>
      <w:tr w:rsidR="004E0862" w:rsidRPr="00E23E74" w14:paraId="382CB447" w14:textId="77777777" w:rsidTr="00795379">
        <w:trPr>
          <w:cantSplit/>
          <w:trHeight w:hRule="exact" w:val="277"/>
        </w:trPr>
        <w:tc>
          <w:tcPr>
            <w:tcW w:w="3828" w:type="dxa"/>
          </w:tcPr>
          <w:p w14:paraId="3E9E72D1" w14:textId="11481FC0" w:rsidR="004E0862" w:rsidRDefault="004E0862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 according DS categorization</w:t>
            </w:r>
          </w:p>
        </w:tc>
        <w:tc>
          <w:tcPr>
            <w:tcW w:w="5532" w:type="dxa"/>
          </w:tcPr>
          <w:p w14:paraId="5FA781D5" w14:textId="77777777" w:rsidR="004E0862" w:rsidRPr="00E23E74" w:rsidRDefault="004E0862" w:rsidP="00114005">
            <w:pPr>
              <w:rPr>
                <w:sz w:val="18"/>
                <w:szCs w:val="18"/>
              </w:rPr>
            </w:pPr>
          </w:p>
        </w:tc>
      </w:tr>
    </w:tbl>
    <w:p w14:paraId="247EBECE" w14:textId="77777777" w:rsidR="00125CB1" w:rsidRDefault="00125CB1" w:rsidP="00795379">
      <w:pPr>
        <w:jc w:val="both"/>
        <w:rPr>
          <w:rFonts w:cs="Arial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114005" w:rsidRPr="00E23E74" w14:paraId="2BF72491" w14:textId="77777777" w:rsidTr="00242E2D">
        <w:trPr>
          <w:cantSplit/>
          <w:trHeight w:hRule="exact" w:val="287"/>
        </w:trPr>
        <w:tc>
          <w:tcPr>
            <w:tcW w:w="3828" w:type="dxa"/>
          </w:tcPr>
          <w:p w14:paraId="491CF416" w14:textId="77777777" w:rsidR="00114005" w:rsidRPr="0070130F" w:rsidRDefault="00114005" w:rsidP="00242E2D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  <w:vAlign w:val="center"/>
          </w:tcPr>
          <w:p w14:paraId="76CCDAE9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071998BA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4342952F" w14:textId="77777777" w:rsidR="00114005" w:rsidRPr="0070130F" w:rsidRDefault="00114005" w:rsidP="00242E2D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6C6202FD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114005" w14:paraId="1AC1E33D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7C04D1F0" w14:textId="77777777" w:rsidR="00114005" w:rsidRPr="00114005" w:rsidRDefault="00114005" w:rsidP="00242E2D">
            <w:pPr>
              <w:rPr>
                <w:b/>
                <w:sz w:val="18"/>
                <w:szCs w:val="18"/>
              </w:rPr>
            </w:pPr>
            <w:r w:rsidRPr="00114005">
              <w:rPr>
                <w:b/>
                <w:sz w:val="18"/>
                <w:szCs w:val="18"/>
              </w:rPr>
              <w:t>Product(s)</w:t>
            </w:r>
          </w:p>
        </w:tc>
        <w:tc>
          <w:tcPr>
            <w:tcW w:w="5532" w:type="dxa"/>
          </w:tcPr>
          <w:p w14:paraId="5FF6D122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65E14DE0" w14:textId="77777777" w:rsidTr="00114005">
        <w:trPr>
          <w:cantSplit/>
          <w:trHeight w:hRule="exact"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101" w14:textId="77777777" w:rsidR="00114005" w:rsidRPr="006D393A" w:rsidRDefault="00114005" w:rsidP="001140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stored amount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1B2" w14:textId="77777777" w:rsidR="00114005" w:rsidRPr="00E23E74" w:rsidRDefault="00114005" w:rsidP="00114005">
            <w:pPr>
              <w:rPr>
                <w:sz w:val="18"/>
                <w:szCs w:val="18"/>
              </w:rPr>
            </w:pPr>
          </w:p>
        </w:tc>
      </w:tr>
      <w:tr w:rsidR="002F55E4" w:rsidRPr="00114005" w14:paraId="5FF4615D" w14:textId="77777777" w:rsidTr="002F55E4">
        <w:trPr>
          <w:cantSplit/>
          <w:trHeight w:hRule="exact"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785" w14:textId="77777777" w:rsidR="002F55E4" w:rsidRPr="00114005" w:rsidRDefault="002F55E4" w:rsidP="00242E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 of origin of products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BABA" w14:textId="77777777" w:rsidR="002F55E4" w:rsidRPr="00E23E74" w:rsidRDefault="002F55E4" w:rsidP="00242E2D">
            <w:pPr>
              <w:rPr>
                <w:sz w:val="18"/>
                <w:szCs w:val="18"/>
              </w:rPr>
            </w:pPr>
          </w:p>
        </w:tc>
      </w:tr>
      <w:tr w:rsidR="00114005" w:rsidRPr="00114005" w14:paraId="45D0CA82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1B37657E" w14:textId="77777777" w:rsidR="00114005" w:rsidRPr="00114005" w:rsidRDefault="00114005" w:rsidP="00242E2D">
            <w:pPr>
              <w:rPr>
                <w:b/>
                <w:sz w:val="18"/>
                <w:szCs w:val="18"/>
              </w:rPr>
            </w:pPr>
            <w:r w:rsidRPr="00114005">
              <w:rPr>
                <w:b/>
                <w:sz w:val="18"/>
                <w:szCs w:val="18"/>
              </w:rPr>
              <w:t>Number of prod</w:t>
            </w:r>
            <w:r>
              <w:rPr>
                <w:b/>
                <w:sz w:val="18"/>
                <w:szCs w:val="18"/>
              </w:rPr>
              <w:t>ucers supplying to the facility</w:t>
            </w:r>
          </w:p>
        </w:tc>
        <w:tc>
          <w:tcPr>
            <w:tcW w:w="5532" w:type="dxa"/>
          </w:tcPr>
          <w:p w14:paraId="373D4D71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44EF2C5F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75F5AAA0" w14:textId="77777777" w:rsidR="00114005" w:rsidRDefault="00114005" w:rsidP="00242E2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lot certificates expected</w:t>
            </w:r>
          </w:p>
        </w:tc>
        <w:tc>
          <w:tcPr>
            <w:tcW w:w="5532" w:type="dxa"/>
          </w:tcPr>
          <w:p w14:paraId="6C9FAE50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3ECBF32A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2686155A" w14:textId="77777777" w:rsidR="00114005" w:rsidRDefault="00114005" w:rsidP="00242E2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 according DS categorization</w:t>
            </w:r>
          </w:p>
        </w:tc>
        <w:tc>
          <w:tcPr>
            <w:tcW w:w="5532" w:type="dxa"/>
          </w:tcPr>
          <w:p w14:paraId="00EDD333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</w:tbl>
    <w:p w14:paraId="197B6A3D" w14:textId="0493A572" w:rsidR="00795379" w:rsidRPr="00114005" w:rsidRDefault="00A12641" w:rsidP="00114005">
      <w:pPr>
        <w:spacing w:before="240" w:after="120"/>
        <w:jc w:val="both"/>
        <w:rPr>
          <w:rFonts w:cs="Arial"/>
        </w:rPr>
      </w:pPr>
      <w:r w:rsidRPr="00114005">
        <w:rPr>
          <w:rFonts w:cs="Arial"/>
        </w:rPr>
        <w:t>4</w:t>
      </w:r>
      <w:r w:rsidR="00767BA2" w:rsidRPr="00114005">
        <w:rPr>
          <w:rFonts w:cs="Arial"/>
        </w:rPr>
        <w:t>.2</w:t>
      </w:r>
      <w:r w:rsidR="00795379" w:rsidRPr="00114005">
        <w:rPr>
          <w:rFonts w:cs="Arial"/>
        </w:rPr>
        <w:t xml:space="preserve"> </w:t>
      </w:r>
      <w:r w:rsidR="00795379" w:rsidRPr="00CC4200">
        <w:rPr>
          <w:rFonts w:cs="Arial"/>
          <w:b/>
        </w:rPr>
        <w:t>Primary processors</w:t>
      </w:r>
      <w:r w:rsidR="0031390A" w:rsidRPr="00114005">
        <w:rPr>
          <w:rFonts w:cs="Arial"/>
        </w:rPr>
        <w:t xml:space="preserve"> (oil mills, </w:t>
      </w:r>
      <w:r w:rsidR="0031390A" w:rsidRPr="00DC73E9">
        <w:rPr>
          <w:rFonts w:cs="Arial"/>
          <w:b/>
          <w:bCs/>
        </w:rPr>
        <w:t>toasters</w:t>
      </w:r>
      <w:r w:rsidR="0031390A" w:rsidRPr="00114005">
        <w:rPr>
          <w:rFonts w:cs="Arial"/>
        </w:rPr>
        <w:t>, food producers etc.)</w:t>
      </w:r>
      <w:r w:rsidR="00795379" w:rsidRPr="00114005">
        <w:rPr>
          <w:rFonts w:cs="Arial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31390A" w:rsidRPr="00E23E74" w14:paraId="31EC6561" w14:textId="77777777" w:rsidTr="00114005">
        <w:trPr>
          <w:cantSplit/>
          <w:trHeight w:hRule="exact" w:val="287"/>
        </w:trPr>
        <w:tc>
          <w:tcPr>
            <w:tcW w:w="3828" w:type="dxa"/>
          </w:tcPr>
          <w:p w14:paraId="5920F70B" w14:textId="77777777" w:rsidR="0031390A" w:rsidRPr="0070130F" w:rsidRDefault="0031390A" w:rsidP="00E6250A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</w:tcPr>
          <w:p w14:paraId="60B24420" w14:textId="77777777" w:rsidR="0031390A" w:rsidRPr="00E23E74" w:rsidRDefault="0031390A" w:rsidP="00114005">
            <w:pPr>
              <w:rPr>
                <w:sz w:val="18"/>
                <w:szCs w:val="18"/>
              </w:rPr>
            </w:pPr>
          </w:p>
        </w:tc>
      </w:tr>
      <w:tr w:rsidR="0031390A" w:rsidRPr="00E23E74" w14:paraId="2A8DFD86" w14:textId="77777777" w:rsidTr="00114005">
        <w:trPr>
          <w:cantSplit/>
          <w:trHeight w:hRule="exact" w:val="277"/>
        </w:trPr>
        <w:tc>
          <w:tcPr>
            <w:tcW w:w="3828" w:type="dxa"/>
          </w:tcPr>
          <w:p w14:paraId="54FA0757" w14:textId="77777777" w:rsidR="0031390A" w:rsidRPr="0070130F" w:rsidRDefault="0031390A" w:rsidP="00E6250A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16F86AED" w14:textId="77777777" w:rsidR="0031390A" w:rsidRPr="00E23E74" w:rsidRDefault="0031390A" w:rsidP="00114005">
            <w:pPr>
              <w:rPr>
                <w:sz w:val="18"/>
                <w:szCs w:val="18"/>
              </w:rPr>
            </w:pPr>
          </w:p>
          <w:p w14:paraId="532AC32A" w14:textId="77777777" w:rsidR="0031390A" w:rsidRPr="00E23E74" w:rsidRDefault="0031390A" w:rsidP="00E6250A">
            <w:pPr>
              <w:rPr>
                <w:sz w:val="18"/>
                <w:szCs w:val="18"/>
              </w:rPr>
            </w:pPr>
          </w:p>
        </w:tc>
      </w:tr>
      <w:tr w:rsidR="0031390A" w:rsidRPr="00E23E74" w14:paraId="558CB28A" w14:textId="77777777" w:rsidTr="00114005">
        <w:trPr>
          <w:cantSplit/>
          <w:trHeight w:hRule="exact" w:val="524"/>
        </w:trPr>
        <w:tc>
          <w:tcPr>
            <w:tcW w:w="3828" w:type="dxa"/>
          </w:tcPr>
          <w:p w14:paraId="1D853609" w14:textId="7CA8C277" w:rsidR="0031390A" w:rsidRPr="006D393A" w:rsidRDefault="0031390A" w:rsidP="001140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Activity </w:t>
            </w:r>
            <w:r w:rsidR="00114005">
              <w:rPr>
                <w:b/>
                <w:sz w:val="18"/>
                <w:szCs w:val="18"/>
              </w:rPr>
              <w:t xml:space="preserve">and product(s)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oil mills, toasters, food </w:t>
            </w:r>
            <w:r w:rsidR="00114005">
              <w:rPr>
                <w:rFonts w:cs="Arial"/>
                <w:sz w:val="18"/>
                <w:szCs w:val="18"/>
              </w:rPr>
              <w:t>prod</w:t>
            </w:r>
            <w:r>
              <w:rPr>
                <w:rFonts w:cs="Arial"/>
                <w:sz w:val="18"/>
                <w:szCs w:val="18"/>
              </w:rPr>
              <w:t>ucers etc.)</w:t>
            </w:r>
          </w:p>
        </w:tc>
        <w:tc>
          <w:tcPr>
            <w:tcW w:w="5532" w:type="dxa"/>
          </w:tcPr>
          <w:p w14:paraId="1A76AB0C" w14:textId="77777777" w:rsidR="0031390A" w:rsidRPr="00E23E74" w:rsidRDefault="0031390A" w:rsidP="00114005">
            <w:pPr>
              <w:rPr>
                <w:sz w:val="18"/>
                <w:szCs w:val="18"/>
              </w:rPr>
            </w:pPr>
          </w:p>
        </w:tc>
      </w:tr>
      <w:tr w:rsidR="002F55E4" w:rsidRPr="00E23E74" w14:paraId="795C8AA3" w14:textId="77777777" w:rsidTr="00114005">
        <w:trPr>
          <w:cantSplit/>
          <w:trHeight w:hRule="exact" w:val="277"/>
        </w:trPr>
        <w:tc>
          <w:tcPr>
            <w:tcW w:w="3828" w:type="dxa"/>
          </w:tcPr>
          <w:p w14:paraId="412B00D2" w14:textId="58F7CB10" w:rsidR="002F55E4" w:rsidRDefault="002F55E4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 of origin of products</w:t>
            </w:r>
          </w:p>
        </w:tc>
        <w:tc>
          <w:tcPr>
            <w:tcW w:w="5532" w:type="dxa"/>
          </w:tcPr>
          <w:p w14:paraId="29CB5A86" w14:textId="77777777" w:rsidR="002F55E4" w:rsidRPr="00E23E74" w:rsidRDefault="002F55E4" w:rsidP="00114005">
            <w:pPr>
              <w:rPr>
                <w:sz w:val="18"/>
                <w:szCs w:val="18"/>
              </w:rPr>
            </w:pPr>
          </w:p>
        </w:tc>
      </w:tr>
      <w:tr w:rsidR="007E3060" w:rsidRPr="00E23E74" w14:paraId="5B7472A7" w14:textId="77777777" w:rsidTr="00114005">
        <w:trPr>
          <w:cantSplit/>
          <w:trHeight w:hRule="exact" w:val="277"/>
        </w:trPr>
        <w:tc>
          <w:tcPr>
            <w:tcW w:w="3828" w:type="dxa"/>
          </w:tcPr>
          <w:p w14:paraId="2B9C6AD2" w14:textId="51F797A9" w:rsidR="007E3060" w:rsidRDefault="007E3060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 according DS categorization</w:t>
            </w:r>
          </w:p>
        </w:tc>
        <w:tc>
          <w:tcPr>
            <w:tcW w:w="5532" w:type="dxa"/>
          </w:tcPr>
          <w:p w14:paraId="2ABACDC3" w14:textId="77777777" w:rsidR="007E3060" w:rsidRPr="00E23E74" w:rsidRDefault="007E3060" w:rsidP="00114005">
            <w:pPr>
              <w:rPr>
                <w:sz w:val="18"/>
                <w:szCs w:val="18"/>
              </w:rPr>
            </w:pPr>
          </w:p>
        </w:tc>
      </w:tr>
      <w:tr w:rsidR="008A1005" w:rsidRPr="00E23E74" w14:paraId="5DD37817" w14:textId="77777777" w:rsidTr="00114005">
        <w:trPr>
          <w:cantSplit/>
          <w:trHeight w:hRule="exact" w:val="277"/>
        </w:trPr>
        <w:tc>
          <w:tcPr>
            <w:tcW w:w="3828" w:type="dxa"/>
          </w:tcPr>
          <w:p w14:paraId="6BDB0597" w14:textId="4B9C0C18" w:rsidR="008A1005" w:rsidRDefault="008A1005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yearly volume</w:t>
            </w:r>
          </w:p>
        </w:tc>
        <w:tc>
          <w:tcPr>
            <w:tcW w:w="5532" w:type="dxa"/>
          </w:tcPr>
          <w:p w14:paraId="4C7273DB" w14:textId="77777777" w:rsidR="008A1005" w:rsidRPr="00E23E74" w:rsidRDefault="008A1005" w:rsidP="00114005">
            <w:pPr>
              <w:rPr>
                <w:sz w:val="18"/>
                <w:szCs w:val="18"/>
              </w:rPr>
            </w:pPr>
          </w:p>
        </w:tc>
      </w:tr>
    </w:tbl>
    <w:p w14:paraId="22821F77" w14:textId="77777777" w:rsidR="007E3060" w:rsidRDefault="007E3060" w:rsidP="005345A0">
      <w:pPr>
        <w:jc w:val="both"/>
        <w:rPr>
          <w:rFonts w:cs="Arial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114005" w:rsidRPr="00E23E74" w14:paraId="0BE7344C" w14:textId="77777777" w:rsidTr="00242E2D">
        <w:trPr>
          <w:cantSplit/>
          <w:trHeight w:hRule="exact" w:val="287"/>
        </w:trPr>
        <w:tc>
          <w:tcPr>
            <w:tcW w:w="3828" w:type="dxa"/>
          </w:tcPr>
          <w:p w14:paraId="3E140FF3" w14:textId="77777777" w:rsidR="00114005" w:rsidRPr="0070130F" w:rsidRDefault="00114005" w:rsidP="00242E2D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</w:tcPr>
          <w:p w14:paraId="22B4C49B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316E8EF0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3FCDEDC0" w14:textId="77777777" w:rsidR="00114005" w:rsidRPr="0070130F" w:rsidRDefault="00114005" w:rsidP="00242E2D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5A26A3AF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  <w:p w14:paraId="17624E9D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28F2D1E7" w14:textId="77777777" w:rsidTr="00242E2D">
        <w:trPr>
          <w:cantSplit/>
          <w:trHeight w:hRule="exact" w:val="524"/>
        </w:trPr>
        <w:tc>
          <w:tcPr>
            <w:tcW w:w="3828" w:type="dxa"/>
          </w:tcPr>
          <w:p w14:paraId="796E65F9" w14:textId="77777777" w:rsidR="00114005" w:rsidRPr="006D393A" w:rsidRDefault="00114005" w:rsidP="00242E2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Activity and product(s) (</w:t>
            </w:r>
            <w:r>
              <w:rPr>
                <w:rFonts w:cs="Arial"/>
                <w:sz w:val="18"/>
                <w:szCs w:val="18"/>
              </w:rPr>
              <w:t>oil mills, toasters, food producers etc.)</w:t>
            </w:r>
          </w:p>
        </w:tc>
        <w:tc>
          <w:tcPr>
            <w:tcW w:w="5532" w:type="dxa"/>
          </w:tcPr>
          <w:p w14:paraId="1B4B0B07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2F55E4" w:rsidRPr="00114005" w14:paraId="6ABF880F" w14:textId="77777777" w:rsidTr="002F55E4">
        <w:trPr>
          <w:cantSplit/>
          <w:trHeight w:hRule="exact" w:val="3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6ED" w14:textId="77777777" w:rsidR="002F55E4" w:rsidRPr="00114005" w:rsidRDefault="002F55E4" w:rsidP="002F55E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 of origin of products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948" w14:textId="77777777" w:rsidR="002F55E4" w:rsidRPr="00E23E74" w:rsidRDefault="002F55E4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3464D1CC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066B53E7" w14:textId="77777777" w:rsidR="00114005" w:rsidRDefault="00114005" w:rsidP="00242E2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 according DS categorization</w:t>
            </w:r>
          </w:p>
        </w:tc>
        <w:tc>
          <w:tcPr>
            <w:tcW w:w="5532" w:type="dxa"/>
          </w:tcPr>
          <w:p w14:paraId="5E7E753F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  <w:tr w:rsidR="00114005" w:rsidRPr="00E23E74" w14:paraId="48C1E6A8" w14:textId="77777777" w:rsidTr="00242E2D">
        <w:trPr>
          <w:cantSplit/>
          <w:trHeight w:hRule="exact" w:val="277"/>
        </w:trPr>
        <w:tc>
          <w:tcPr>
            <w:tcW w:w="3828" w:type="dxa"/>
          </w:tcPr>
          <w:p w14:paraId="1AD145C5" w14:textId="77777777" w:rsidR="00114005" w:rsidRDefault="00114005" w:rsidP="00242E2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yearly volume</w:t>
            </w:r>
          </w:p>
        </w:tc>
        <w:tc>
          <w:tcPr>
            <w:tcW w:w="5532" w:type="dxa"/>
          </w:tcPr>
          <w:p w14:paraId="696E550E" w14:textId="77777777" w:rsidR="00114005" w:rsidRPr="00E23E74" w:rsidRDefault="00114005" w:rsidP="00242E2D">
            <w:pPr>
              <w:rPr>
                <w:sz w:val="18"/>
                <w:szCs w:val="18"/>
              </w:rPr>
            </w:pPr>
          </w:p>
        </w:tc>
      </w:tr>
    </w:tbl>
    <w:p w14:paraId="4E46182C" w14:textId="5762CA1D" w:rsidR="00812C9B" w:rsidRPr="00172FB8" w:rsidRDefault="00767BA2" w:rsidP="00172FB8">
      <w:pPr>
        <w:spacing w:before="120"/>
        <w:jc w:val="both"/>
        <w:rPr>
          <w:rFonts w:cs="Arial"/>
          <w:b/>
          <w:bCs/>
        </w:rPr>
      </w:pPr>
      <w:r w:rsidRPr="00172FB8">
        <w:rPr>
          <w:rFonts w:cs="Arial"/>
          <w:b/>
          <w:bCs/>
        </w:rPr>
        <w:t>4.4</w:t>
      </w:r>
      <w:r w:rsidR="00C3382C" w:rsidRPr="00172FB8">
        <w:rPr>
          <w:rFonts w:cs="Arial"/>
          <w:b/>
          <w:bCs/>
        </w:rPr>
        <w:t xml:space="preserve"> </w:t>
      </w:r>
      <w:r w:rsidR="007E3060" w:rsidRPr="00172FB8">
        <w:rPr>
          <w:rFonts w:cs="Arial"/>
          <w:b/>
          <w:bCs/>
        </w:rPr>
        <w:t>Compound</w:t>
      </w:r>
      <w:r w:rsidR="00C3382C" w:rsidRPr="00172FB8">
        <w:rPr>
          <w:rFonts w:cs="Arial"/>
          <w:b/>
          <w:bCs/>
        </w:rPr>
        <w:t xml:space="preserve"> Feed</w:t>
      </w:r>
      <w:r w:rsidR="00812C9B" w:rsidRPr="00172FB8">
        <w:rPr>
          <w:rFonts w:cs="Arial"/>
          <w:b/>
          <w:bCs/>
        </w:rPr>
        <w:t xml:space="preserve"> Plants</w:t>
      </w:r>
      <w:r w:rsidR="00795379" w:rsidRPr="00172FB8">
        <w:rPr>
          <w:rFonts w:cs="Arial"/>
          <w:b/>
          <w:bCs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04730A" w:rsidRPr="00E23E74" w14:paraId="46CE4E28" w14:textId="77777777" w:rsidTr="00E6250A">
        <w:trPr>
          <w:cantSplit/>
          <w:trHeight w:hRule="exact" w:val="287"/>
        </w:trPr>
        <w:tc>
          <w:tcPr>
            <w:tcW w:w="3828" w:type="dxa"/>
          </w:tcPr>
          <w:p w14:paraId="1C342F79" w14:textId="77777777" w:rsidR="0004730A" w:rsidRPr="0070130F" w:rsidRDefault="0004730A" w:rsidP="00E6250A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</w:tcPr>
          <w:p w14:paraId="190DF074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</w:tc>
      </w:tr>
      <w:tr w:rsidR="0004730A" w:rsidRPr="00E23E74" w14:paraId="33207EA1" w14:textId="77777777" w:rsidTr="00E6250A">
        <w:trPr>
          <w:cantSplit/>
          <w:trHeight w:hRule="exact" w:val="277"/>
        </w:trPr>
        <w:tc>
          <w:tcPr>
            <w:tcW w:w="3828" w:type="dxa"/>
          </w:tcPr>
          <w:p w14:paraId="73994153" w14:textId="77777777" w:rsidR="0004730A" w:rsidRPr="0070130F" w:rsidRDefault="0004730A" w:rsidP="00E6250A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596C0377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  <w:p w14:paraId="1FCDBEE1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</w:tc>
      </w:tr>
      <w:tr w:rsidR="00EB2DD5" w:rsidRPr="00E23E74" w14:paraId="703C37E7" w14:textId="77777777" w:rsidTr="00E6250A">
        <w:trPr>
          <w:cantSplit/>
          <w:trHeight w:hRule="exact" w:val="277"/>
        </w:trPr>
        <w:tc>
          <w:tcPr>
            <w:tcW w:w="3828" w:type="dxa"/>
          </w:tcPr>
          <w:p w14:paraId="75DED774" w14:textId="51399DFE" w:rsidR="00EB2DD5" w:rsidRPr="006D393A" w:rsidRDefault="00EB2DD5" w:rsidP="00E6250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produced volume</w:t>
            </w:r>
          </w:p>
        </w:tc>
        <w:tc>
          <w:tcPr>
            <w:tcW w:w="5532" w:type="dxa"/>
          </w:tcPr>
          <w:p w14:paraId="00FC75B4" w14:textId="77777777" w:rsidR="00EB2DD5" w:rsidRPr="00E23E74" w:rsidRDefault="00EB2DD5" w:rsidP="00C3382C">
            <w:pPr>
              <w:rPr>
                <w:sz w:val="18"/>
                <w:szCs w:val="18"/>
              </w:rPr>
            </w:pPr>
          </w:p>
        </w:tc>
      </w:tr>
    </w:tbl>
    <w:p w14:paraId="721A2853" w14:textId="41E70869" w:rsidR="00812C9B" w:rsidRPr="002F55E4" w:rsidRDefault="00767BA2" w:rsidP="002F55E4">
      <w:pPr>
        <w:widowControl/>
        <w:autoSpaceDE w:val="0"/>
        <w:autoSpaceDN w:val="0"/>
        <w:adjustRightInd w:val="0"/>
        <w:spacing w:before="240" w:after="120" w:line="240" w:lineRule="auto"/>
        <w:rPr>
          <w:rFonts w:cs="Arial"/>
        </w:rPr>
      </w:pPr>
      <w:r w:rsidRPr="00172FB8">
        <w:rPr>
          <w:rFonts w:cs="Arial"/>
          <w:b/>
          <w:bCs/>
        </w:rPr>
        <w:t>4.5</w:t>
      </w:r>
      <w:r w:rsidR="00812C9B" w:rsidRPr="00172FB8">
        <w:rPr>
          <w:rFonts w:cs="Arial"/>
          <w:b/>
          <w:bCs/>
        </w:rPr>
        <w:t xml:space="preserve"> Marketers</w:t>
      </w:r>
      <w:r w:rsidR="002F55E4" w:rsidRPr="002F55E4">
        <w:rPr>
          <w:rFonts w:cs="Arial"/>
        </w:rPr>
        <w:t xml:space="preserve"> </w:t>
      </w:r>
      <w:r w:rsidR="002F55E4" w:rsidRPr="002F55E4">
        <w:rPr>
          <w:rFonts w:cs="Verdana"/>
        </w:rPr>
        <w:t>= distributor responsible for placing labelled products on the market (licensee)</w:t>
      </w:r>
      <w:r w:rsidR="00795379" w:rsidRPr="002F55E4">
        <w:rPr>
          <w:rFonts w:cs="Arial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04730A" w:rsidRPr="00E23E74" w14:paraId="331FDF26" w14:textId="77777777" w:rsidTr="00E6250A">
        <w:trPr>
          <w:cantSplit/>
          <w:trHeight w:hRule="exact" w:val="287"/>
        </w:trPr>
        <w:tc>
          <w:tcPr>
            <w:tcW w:w="3828" w:type="dxa"/>
          </w:tcPr>
          <w:p w14:paraId="0FD5D14A" w14:textId="77777777" w:rsidR="0004730A" w:rsidRPr="0070130F" w:rsidRDefault="0004730A" w:rsidP="00E6250A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532" w:type="dxa"/>
          </w:tcPr>
          <w:p w14:paraId="18CAB21E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</w:tc>
      </w:tr>
      <w:tr w:rsidR="0004730A" w:rsidRPr="00E23E74" w14:paraId="6040F9B9" w14:textId="77777777" w:rsidTr="00E6250A">
        <w:trPr>
          <w:cantSplit/>
          <w:trHeight w:hRule="exact" w:val="277"/>
        </w:trPr>
        <w:tc>
          <w:tcPr>
            <w:tcW w:w="3828" w:type="dxa"/>
          </w:tcPr>
          <w:p w14:paraId="68C07BC2" w14:textId="77777777" w:rsidR="0004730A" w:rsidRPr="0070130F" w:rsidRDefault="0004730A" w:rsidP="00E6250A">
            <w:pPr>
              <w:spacing w:after="0"/>
              <w:rPr>
                <w:sz w:val="18"/>
                <w:szCs w:val="18"/>
              </w:rPr>
            </w:pPr>
            <w:r w:rsidRPr="006D393A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532" w:type="dxa"/>
          </w:tcPr>
          <w:p w14:paraId="3B58C234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  <w:p w14:paraId="571F20FA" w14:textId="77777777" w:rsidR="0004730A" w:rsidRPr="00E23E74" w:rsidRDefault="0004730A" w:rsidP="00C3382C">
            <w:pPr>
              <w:rPr>
                <w:sz w:val="18"/>
                <w:szCs w:val="18"/>
              </w:rPr>
            </w:pPr>
          </w:p>
        </w:tc>
      </w:tr>
    </w:tbl>
    <w:p w14:paraId="09431587" w14:textId="51477162" w:rsidR="005345A0" w:rsidRPr="002F55E4" w:rsidRDefault="00767BA2" w:rsidP="002F55E4">
      <w:pPr>
        <w:spacing w:before="240" w:after="0"/>
      </w:pPr>
      <w:r w:rsidRPr="002F55E4">
        <w:rPr>
          <w:rFonts w:cs="Arial"/>
          <w:b/>
        </w:rPr>
        <w:t>5</w:t>
      </w:r>
      <w:r w:rsidR="006D393A" w:rsidRPr="002F55E4">
        <w:rPr>
          <w:rFonts w:cs="Arial"/>
          <w:b/>
        </w:rPr>
        <w:t xml:space="preserve">. </w:t>
      </w:r>
      <w:r w:rsidR="00172FB8">
        <w:rPr>
          <w:rFonts w:cs="Arial"/>
          <w:b/>
        </w:rPr>
        <w:t>For NON-GM D</w:t>
      </w:r>
      <w:r w:rsidR="00D245BF">
        <w:rPr>
          <w:rFonts w:cs="Arial"/>
          <w:b/>
        </w:rPr>
        <w:t>RS</w:t>
      </w:r>
      <w:r w:rsidR="00172FB8">
        <w:rPr>
          <w:rFonts w:cs="Arial"/>
          <w:b/>
        </w:rPr>
        <w:t xml:space="preserve"> list here (or attach) all of your products and their raw materials including enzymes, </w:t>
      </w:r>
      <w:proofErr w:type="spellStart"/>
      <w:r w:rsidR="00172FB8">
        <w:rPr>
          <w:rFonts w:cs="Arial"/>
          <w:b/>
        </w:rPr>
        <w:t>flavours</w:t>
      </w:r>
      <w:proofErr w:type="spellEnd"/>
      <w:r w:rsidR="00172FB8">
        <w:rPr>
          <w:rFonts w:cs="Arial"/>
          <w:b/>
        </w:rPr>
        <w:t>, vitamins and their GMO statuses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9360"/>
      </w:tblGrid>
      <w:tr w:rsidR="005345A0" w:rsidRPr="00E23E74" w14:paraId="61C63734" w14:textId="77777777" w:rsidTr="00E6250A">
        <w:trPr>
          <w:cantSplit/>
        </w:trPr>
        <w:tc>
          <w:tcPr>
            <w:tcW w:w="9360" w:type="dxa"/>
            <w:shd w:val="clear" w:color="auto" w:fill="F2F2F2"/>
          </w:tcPr>
          <w:p w14:paraId="6D9D9BE1" w14:textId="77777777" w:rsidR="005345A0" w:rsidRDefault="005345A0" w:rsidP="00E6250A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  <w:p w14:paraId="6F90C4D3" w14:textId="77777777" w:rsidR="00304AFD" w:rsidRDefault="00304AFD" w:rsidP="00E6250A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  <w:p w14:paraId="39328287" w14:textId="77777777" w:rsidR="005345A0" w:rsidRPr="00E23E74" w:rsidRDefault="005345A0" w:rsidP="00E6250A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7266A1D2" w14:textId="2FBCCB39" w:rsidR="00172FB8" w:rsidRPr="002F55E4" w:rsidRDefault="00172FB8" w:rsidP="00172FB8">
      <w:pPr>
        <w:spacing w:before="240" w:after="0"/>
      </w:pPr>
      <w:r>
        <w:rPr>
          <w:rFonts w:cs="Arial"/>
          <w:b/>
        </w:rPr>
        <w:t>6</w:t>
      </w:r>
      <w:r w:rsidRPr="002F55E4">
        <w:rPr>
          <w:rFonts w:cs="Arial"/>
          <w:b/>
        </w:rPr>
        <w:t>. Any additional comments by the applicant company</w:t>
      </w:r>
      <w:r w:rsidRPr="002F55E4">
        <w:rPr>
          <w:rFonts w:cs="Arial"/>
          <w:bCs/>
        </w:rPr>
        <w:t xml:space="preserve"> (please include </w:t>
      </w:r>
      <w:r>
        <w:rPr>
          <w:rFonts w:cs="Arial"/>
          <w:bCs/>
        </w:rPr>
        <w:t xml:space="preserve">current GMO status of the relevant countries, </w:t>
      </w:r>
      <w:r w:rsidRPr="002F55E4">
        <w:rPr>
          <w:rFonts w:cs="Arial"/>
          <w:bCs/>
        </w:rPr>
        <w:t>the estimated travelling time between units, to nearest airport, further explanation or wished audit period etc.):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9360"/>
      </w:tblGrid>
      <w:tr w:rsidR="00172FB8" w:rsidRPr="00E23E74" w14:paraId="463F3448" w14:textId="77777777" w:rsidTr="00193591">
        <w:trPr>
          <w:cantSplit/>
        </w:trPr>
        <w:tc>
          <w:tcPr>
            <w:tcW w:w="9360" w:type="dxa"/>
            <w:shd w:val="clear" w:color="auto" w:fill="F2F2F2"/>
          </w:tcPr>
          <w:p w14:paraId="665AF869" w14:textId="77777777" w:rsidR="00172FB8" w:rsidRDefault="00172FB8" w:rsidP="00193591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  <w:p w14:paraId="336175F6" w14:textId="77777777" w:rsidR="00172FB8" w:rsidRDefault="00172FB8" w:rsidP="00193591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  <w:p w14:paraId="4AF8CF8D" w14:textId="77777777" w:rsidR="00304AFD" w:rsidRPr="00E23E74" w:rsidRDefault="00304AFD" w:rsidP="00193591">
            <w:pPr>
              <w:tabs>
                <w:tab w:val="left" w:pos="-1080"/>
                <w:tab w:val="left" w:pos="-720"/>
                <w:tab w:val="left" w:pos="1"/>
                <w:tab w:val="left" w:pos="54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4E043B03" w14:textId="2A34B395" w:rsidR="00304AFD" w:rsidRPr="00304AFD" w:rsidRDefault="00172FB8" w:rsidP="00311271">
      <w:pPr>
        <w:spacing w:before="240" w:after="120"/>
        <w:rPr>
          <w:rFonts w:cs="Arial"/>
          <w:b/>
        </w:rPr>
      </w:pPr>
      <w:r>
        <w:rPr>
          <w:rFonts w:cs="Arial"/>
          <w:b/>
        </w:rPr>
        <w:t>7</w:t>
      </w:r>
      <w:r w:rsidR="005345A0" w:rsidRPr="00311271">
        <w:rPr>
          <w:rFonts w:cs="Arial"/>
          <w:b/>
        </w:rPr>
        <w:t>. Transfer of Certification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2987"/>
        <w:gridCol w:w="1345"/>
        <w:gridCol w:w="1338"/>
      </w:tblGrid>
      <w:tr w:rsidR="005345A0" w:rsidRPr="00E23E74" w14:paraId="7E152B81" w14:textId="77777777" w:rsidTr="00E6250A">
        <w:tc>
          <w:tcPr>
            <w:tcW w:w="6677" w:type="dxa"/>
            <w:gridSpan w:val="2"/>
          </w:tcPr>
          <w:p w14:paraId="36C055F1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rPr>
                <w:rFonts w:cs="Arial"/>
                <w:bCs/>
                <w:sz w:val="18"/>
                <w:szCs w:val="18"/>
              </w:rPr>
            </w:pPr>
            <w:r w:rsidRPr="00E23E74">
              <w:rPr>
                <w:bCs/>
                <w:sz w:val="18"/>
                <w:szCs w:val="18"/>
              </w:rPr>
              <w:t xml:space="preserve">Has the </w:t>
            </w:r>
            <w:r>
              <w:rPr>
                <w:bCs/>
                <w:sz w:val="18"/>
                <w:szCs w:val="18"/>
              </w:rPr>
              <w:t>organization</w:t>
            </w:r>
            <w:r w:rsidRPr="00E23E74">
              <w:rPr>
                <w:bCs/>
                <w:sz w:val="18"/>
                <w:szCs w:val="18"/>
              </w:rPr>
              <w:t xml:space="preserve"> ever been </w:t>
            </w:r>
            <w:r>
              <w:rPr>
                <w:bCs/>
                <w:sz w:val="18"/>
                <w:szCs w:val="18"/>
              </w:rPr>
              <w:t xml:space="preserve">granted </w:t>
            </w:r>
            <w:r w:rsidRPr="00E23E74">
              <w:rPr>
                <w:bCs/>
                <w:sz w:val="18"/>
                <w:szCs w:val="18"/>
              </w:rPr>
              <w:t xml:space="preserve">before </w:t>
            </w:r>
            <w:r>
              <w:rPr>
                <w:bCs/>
                <w:sz w:val="18"/>
                <w:szCs w:val="18"/>
              </w:rPr>
              <w:t>on the</w:t>
            </w:r>
            <w:r w:rsidRPr="00E23E7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DS</w:t>
            </w:r>
            <w:r w:rsidRPr="00E23E7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CoC </w:t>
            </w:r>
            <w:r w:rsidRPr="00E23E74">
              <w:rPr>
                <w:bCs/>
                <w:sz w:val="18"/>
                <w:szCs w:val="18"/>
              </w:rPr>
              <w:t xml:space="preserve">Certification </w:t>
            </w:r>
            <w:r>
              <w:rPr>
                <w:bCs/>
                <w:sz w:val="18"/>
                <w:szCs w:val="18"/>
              </w:rPr>
              <w:t xml:space="preserve">Scheme </w:t>
            </w:r>
            <w:r w:rsidRPr="00E23E74">
              <w:rPr>
                <w:bCs/>
                <w:sz w:val="18"/>
                <w:szCs w:val="18"/>
              </w:rPr>
              <w:t>by a</w:t>
            </w:r>
            <w:r>
              <w:rPr>
                <w:bCs/>
                <w:sz w:val="18"/>
                <w:szCs w:val="18"/>
              </w:rPr>
              <w:t>ny</w:t>
            </w:r>
            <w:r w:rsidRPr="00E23E74">
              <w:rPr>
                <w:bCs/>
                <w:sz w:val="18"/>
                <w:szCs w:val="18"/>
              </w:rPr>
              <w:t xml:space="preserve"> Certification Body?</w:t>
            </w:r>
          </w:p>
        </w:tc>
        <w:tc>
          <w:tcPr>
            <w:tcW w:w="1345" w:type="dxa"/>
            <w:vAlign w:val="center"/>
          </w:tcPr>
          <w:p w14:paraId="0BADCA9B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3E74">
              <w:rPr>
                <w:rFonts w:cs="Arial"/>
                <w:bCs/>
                <w:sz w:val="18"/>
                <w:szCs w:val="18"/>
              </w:rPr>
              <w:t>Yes</w:t>
            </w:r>
          </w:p>
        </w:tc>
        <w:tc>
          <w:tcPr>
            <w:tcW w:w="1338" w:type="dxa"/>
            <w:vAlign w:val="center"/>
          </w:tcPr>
          <w:p w14:paraId="25425DCC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3E74">
              <w:rPr>
                <w:rFonts w:cs="Arial"/>
                <w:bCs/>
                <w:sz w:val="18"/>
                <w:szCs w:val="18"/>
              </w:rPr>
              <w:t>No</w:t>
            </w:r>
          </w:p>
        </w:tc>
      </w:tr>
      <w:tr w:rsidR="005345A0" w:rsidRPr="00E23E74" w14:paraId="46AEA2CC" w14:textId="77777777" w:rsidTr="00E6250A">
        <w:tc>
          <w:tcPr>
            <w:tcW w:w="3690" w:type="dxa"/>
          </w:tcPr>
          <w:p w14:paraId="0D32F03F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 w:rsidRPr="00E23E74">
              <w:rPr>
                <w:sz w:val="18"/>
                <w:szCs w:val="18"/>
              </w:rPr>
              <w:t>If Yes:</w:t>
            </w:r>
          </w:p>
        </w:tc>
        <w:tc>
          <w:tcPr>
            <w:tcW w:w="5670" w:type="dxa"/>
            <w:gridSpan w:val="3"/>
          </w:tcPr>
          <w:p w14:paraId="76376871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mention all and each of the following information and </w:t>
            </w:r>
            <w:r w:rsidRPr="00E23E74">
              <w:rPr>
                <w:sz w:val="18"/>
                <w:szCs w:val="18"/>
              </w:rPr>
              <w:t xml:space="preserve">enclose relevant documents concerning the previous </w:t>
            </w:r>
            <w:r>
              <w:rPr>
                <w:sz w:val="18"/>
                <w:szCs w:val="18"/>
              </w:rPr>
              <w:t>certification</w:t>
            </w:r>
            <w:r w:rsidRPr="00E23E7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assessment</w:t>
            </w:r>
            <w:r w:rsidRPr="00E23E74">
              <w:rPr>
                <w:sz w:val="18"/>
                <w:szCs w:val="18"/>
              </w:rPr>
              <w:t xml:space="preserve"> report,</w:t>
            </w:r>
            <w:r>
              <w:rPr>
                <w:sz w:val="18"/>
                <w:szCs w:val="18"/>
              </w:rPr>
              <w:t xml:space="preserve"> public summary,</w:t>
            </w:r>
            <w:r w:rsidRPr="00E23E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copy of </w:t>
            </w:r>
            <w:r w:rsidRPr="00E23E74">
              <w:rPr>
                <w:sz w:val="18"/>
                <w:szCs w:val="18"/>
              </w:rPr>
              <w:t>certificate</w:t>
            </w:r>
            <w:r>
              <w:rPr>
                <w:sz w:val="18"/>
                <w:szCs w:val="18"/>
              </w:rPr>
              <w:t>,</w:t>
            </w:r>
            <w:r w:rsidRPr="00E23E74">
              <w:rPr>
                <w:sz w:val="18"/>
                <w:szCs w:val="18"/>
              </w:rPr>
              <w:t xml:space="preserve"> etc.)</w:t>
            </w:r>
          </w:p>
        </w:tc>
      </w:tr>
      <w:tr w:rsidR="005345A0" w:rsidRPr="00E23E74" w14:paraId="257FE44C" w14:textId="77777777" w:rsidTr="00E6250A">
        <w:tc>
          <w:tcPr>
            <w:tcW w:w="3690" w:type="dxa"/>
          </w:tcPr>
          <w:p w14:paraId="34A84DBE" w14:textId="77777777" w:rsidR="005345A0" w:rsidRPr="00E23E74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expiry date of existing certificate/stage in the current certification cycle</w:t>
            </w:r>
          </w:p>
        </w:tc>
        <w:tc>
          <w:tcPr>
            <w:tcW w:w="5670" w:type="dxa"/>
            <w:gridSpan w:val="3"/>
          </w:tcPr>
          <w:p w14:paraId="37BB3F80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5838593D" w14:textId="77777777" w:rsidTr="00E6250A">
        <w:tc>
          <w:tcPr>
            <w:tcW w:w="3690" w:type="dxa"/>
          </w:tcPr>
          <w:p w14:paraId="3666066F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name of issuing</w:t>
            </w:r>
            <w:r w:rsidRPr="00E23E74">
              <w:rPr>
                <w:sz w:val="18"/>
                <w:szCs w:val="18"/>
              </w:rPr>
              <w:t xml:space="preserve"> certification body</w:t>
            </w:r>
          </w:p>
        </w:tc>
        <w:tc>
          <w:tcPr>
            <w:tcW w:w="5670" w:type="dxa"/>
            <w:gridSpan w:val="3"/>
          </w:tcPr>
          <w:p w14:paraId="0311AD77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2E8E9D85" w14:textId="77777777" w:rsidTr="00E6250A">
        <w:tc>
          <w:tcPr>
            <w:tcW w:w="3690" w:type="dxa"/>
          </w:tcPr>
          <w:p w14:paraId="04C45D0C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(3) date of last assessment</w:t>
            </w:r>
          </w:p>
        </w:tc>
        <w:tc>
          <w:tcPr>
            <w:tcW w:w="5670" w:type="dxa"/>
            <w:gridSpan w:val="3"/>
          </w:tcPr>
          <w:p w14:paraId="7C323E58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1306EB89" w14:textId="77777777" w:rsidTr="00E6250A">
        <w:tc>
          <w:tcPr>
            <w:tcW w:w="3690" w:type="dxa"/>
          </w:tcPr>
          <w:p w14:paraId="303DD25B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  <w:r w:rsidRPr="00E23E74">
              <w:rPr>
                <w:sz w:val="18"/>
                <w:szCs w:val="18"/>
              </w:rPr>
              <w:t xml:space="preserve">reason of changing </w:t>
            </w:r>
            <w:r>
              <w:rPr>
                <w:sz w:val="18"/>
                <w:szCs w:val="18"/>
              </w:rPr>
              <w:t xml:space="preserve">of </w:t>
            </w:r>
            <w:r w:rsidRPr="00E23E74">
              <w:rPr>
                <w:sz w:val="18"/>
                <w:szCs w:val="18"/>
              </w:rPr>
              <w:t>certification body</w:t>
            </w:r>
          </w:p>
        </w:tc>
        <w:tc>
          <w:tcPr>
            <w:tcW w:w="5670" w:type="dxa"/>
            <w:gridSpan w:val="3"/>
          </w:tcPr>
          <w:p w14:paraId="4EBBBB22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43C4258A" w14:textId="77777777" w:rsidTr="00E6250A">
        <w:tc>
          <w:tcPr>
            <w:tcW w:w="3690" w:type="dxa"/>
          </w:tcPr>
          <w:p w14:paraId="0B8694A1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any complaint received and action taken during or after last assessment</w:t>
            </w:r>
          </w:p>
        </w:tc>
        <w:tc>
          <w:tcPr>
            <w:tcW w:w="5670" w:type="dxa"/>
            <w:gridSpan w:val="3"/>
          </w:tcPr>
          <w:p w14:paraId="45009E42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021B6B5A" w14:textId="77777777" w:rsidTr="00E6250A">
        <w:tc>
          <w:tcPr>
            <w:tcW w:w="3690" w:type="dxa"/>
          </w:tcPr>
          <w:p w14:paraId="56E0F79F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any engagement with regulatory bodies in respect of legal compliance</w:t>
            </w:r>
          </w:p>
        </w:tc>
        <w:tc>
          <w:tcPr>
            <w:tcW w:w="5670" w:type="dxa"/>
            <w:gridSpan w:val="3"/>
          </w:tcPr>
          <w:p w14:paraId="0F887C76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5D86B236" w14:textId="77777777" w:rsidTr="00E6250A">
        <w:tc>
          <w:tcPr>
            <w:tcW w:w="3690" w:type="dxa"/>
          </w:tcPr>
          <w:p w14:paraId="70F1FCD0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scope of certification</w:t>
            </w:r>
          </w:p>
        </w:tc>
        <w:tc>
          <w:tcPr>
            <w:tcW w:w="5670" w:type="dxa"/>
            <w:gridSpan w:val="3"/>
          </w:tcPr>
          <w:p w14:paraId="0E7C9C59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572676E9" w14:textId="77777777" w:rsidTr="00E6250A">
        <w:tc>
          <w:tcPr>
            <w:tcW w:w="3690" w:type="dxa"/>
          </w:tcPr>
          <w:p w14:paraId="136F9E15" w14:textId="77777777" w:rsidR="005345A0" w:rsidRDefault="005345A0" w:rsidP="00E6250A">
            <w:pPr>
              <w:tabs>
                <w:tab w:val="left" w:pos="5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(8) status of certification</w:t>
            </w:r>
          </w:p>
        </w:tc>
        <w:tc>
          <w:tcPr>
            <w:tcW w:w="5670" w:type="dxa"/>
            <w:gridSpan w:val="3"/>
          </w:tcPr>
          <w:p w14:paraId="3C1044A6" w14:textId="77777777" w:rsidR="005345A0" w:rsidRDefault="005345A0" w:rsidP="00E6250A">
            <w:pPr>
              <w:tabs>
                <w:tab w:val="left" w:pos="539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14:paraId="79ACA3FB" w14:textId="77777777" w:rsidR="005345A0" w:rsidRPr="00803E65" w:rsidRDefault="005345A0" w:rsidP="005345A0">
      <w:pPr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5345A0" w:rsidRPr="00E23E74" w14:paraId="13AD4BE6" w14:textId="77777777" w:rsidTr="006D393A">
        <w:tc>
          <w:tcPr>
            <w:tcW w:w="9356" w:type="dxa"/>
            <w:gridSpan w:val="2"/>
            <w:vAlign w:val="center"/>
          </w:tcPr>
          <w:p w14:paraId="6F1BBE21" w14:textId="77777777" w:rsidR="005345A0" w:rsidRPr="00E23E74" w:rsidRDefault="005345A0" w:rsidP="00E6250A">
            <w:pPr>
              <w:spacing w:after="0"/>
              <w:rPr>
                <w:bCs/>
                <w:caps/>
                <w:sz w:val="18"/>
                <w:szCs w:val="18"/>
              </w:rPr>
            </w:pPr>
            <w:r w:rsidRPr="00E23E74">
              <w:rPr>
                <w:bCs/>
                <w:caps/>
                <w:sz w:val="18"/>
                <w:szCs w:val="18"/>
              </w:rPr>
              <w:t>Company’s Name:</w:t>
            </w:r>
          </w:p>
          <w:p w14:paraId="1659F233" w14:textId="77777777" w:rsidR="005345A0" w:rsidRPr="00E23E74" w:rsidRDefault="005345A0" w:rsidP="00E6250A">
            <w:pPr>
              <w:spacing w:after="0"/>
              <w:rPr>
                <w:caps/>
                <w:sz w:val="18"/>
                <w:szCs w:val="18"/>
              </w:rPr>
            </w:pPr>
          </w:p>
        </w:tc>
      </w:tr>
      <w:tr w:rsidR="005345A0" w:rsidRPr="00E23E74" w14:paraId="3A4CA876" w14:textId="77777777" w:rsidTr="006D393A">
        <w:tc>
          <w:tcPr>
            <w:tcW w:w="9356" w:type="dxa"/>
            <w:gridSpan w:val="2"/>
          </w:tcPr>
          <w:p w14:paraId="7A4560F6" w14:textId="77777777" w:rsidR="005345A0" w:rsidRPr="00E23E74" w:rsidRDefault="005345A0" w:rsidP="00E6250A">
            <w:pPr>
              <w:spacing w:after="0"/>
              <w:jc w:val="both"/>
              <w:rPr>
                <w:bCs/>
                <w:caps/>
                <w:sz w:val="18"/>
                <w:szCs w:val="18"/>
              </w:rPr>
            </w:pPr>
            <w:r w:rsidRPr="00E23E74">
              <w:rPr>
                <w:bCs/>
                <w:caps/>
                <w:sz w:val="18"/>
                <w:szCs w:val="18"/>
              </w:rPr>
              <w:t>Legal Representative:</w:t>
            </w:r>
          </w:p>
          <w:p w14:paraId="52A5B63A" w14:textId="77777777" w:rsidR="005345A0" w:rsidRPr="00E23E74" w:rsidRDefault="005345A0" w:rsidP="00E6250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345A0" w:rsidRPr="00E23E74" w14:paraId="6757DF59" w14:textId="77777777" w:rsidTr="006D393A">
        <w:tc>
          <w:tcPr>
            <w:tcW w:w="3686" w:type="dxa"/>
          </w:tcPr>
          <w:p w14:paraId="29E78518" w14:textId="3FEE25A8" w:rsidR="005345A0" w:rsidRPr="00E23E74" w:rsidRDefault="00311271" w:rsidP="00E6250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="005345A0" w:rsidRPr="00E23E74">
              <w:rPr>
                <w:sz w:val="18"/>
                <w:szCs w:val="18"/>
              </w:rPr>
              <w:t>:</w:t>
            </w:r>
          </w:p>
          <w:p w14:paraId="31E9B579" w14:textId="77777777" w:rsidR="005345A0" w:rsidRPr="00E23E74" w:rsidRDefault="005345A0" w:rsidP="00E6250A">
            <w:pPr>
              <w:spacing w:after="0"/>
              <w:rPr>
                <w:sz w:val="18"/>
                <w:szCs w:val="18"/>
              </w:rPr>
            </w:pPr>
          </w:p>
          <w:p w14:paraId="6DE3AEEF" w14:textId="77777777" w:rsidR="005345A0" w:rsidRPr="00E23E74" w:rsidRDefault="005345A0" w:rsidP="00E6250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52BAE7B5" w14:textId="543B220E" w:rsidR="005345A0" w:rsidRPr="00E23E74" w:rsidRDefault="00311271" w:rsidP="00E6250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="005345A0" w:rsidRPr="00E23E74">
              <w:rPr>
                <w:sz w:val="18"/>
                <w:szCs w:val="18"/>
              </w:rPr>
              <w:t>:</w:t>
            </w:r>
          </w:p>
        </w:tc>
      </w:tr>
    </w:tbl>
    <w:p w14:paraId="3B8C0F45" w14:textId="417FB107" w:rsidR="000F5CDB" w:rsidRDefault="005345A0">
      <w:pPr>
        <w:rPr>
          <w:rStyle w:val="Strong"/>
          <w:sz w:val="18"/>
          <w:szCs w:val="18"/>
        </w:rPr>
      </w:pPr>
      <w:r w:rsidRPr="00E23E74">
        <w:rPr>
          <w:rStyle w:val="Strong"/>
          <w:sz w:val="18"/>
          <w:szCs w:val="18"/>
        </w:rPr>
        <w:t xml:space="preserve">Based on the above information, </w:t>
      </w:r>
      <w:r>
        <w:rPr>
          <w:rStyle w:val="Strong"/>
          <w:sz w:val="18"/>
          <w:szCs w:val="18"/>
        </w:rPr>
        <w:t xml:space="preserve">Control Union Certifications </w:t>
      </w:r>
      <w:r w:rsidRPr="00E23E74">
        <w:rPr>
          <w:rStyle w:val="Strong"/>
          <w:sz w:val="18"/>
          <w:szCs w:val="18"/>
        </w:rPr>
        <w:t xml:space="preserve">will draw up a no-obligation offer for a contract. </w:t>
      </w:r>
      <w:r w:rsidR="000F5CDB">
        <w:rPr>
          <w:rStyle w:val="Strong"/>
          <w:sz w:val="18"/>
          <w:szCs w:val="18"/>
        </w:rPr>
        <w:br w:type="page"/>
      </w:r>
    </w:p>
    <w:p w14:paraId="74BEF560" w14:textId="1553CF69" w:rsidR="000249F8" w:rsidRPr="000F5CDB" w:rsidRDefault="005345A0" w:rsidP="0081030E">
      <w:pPr>
        <w:rPr>
          <w:rStyle w:val="Strong"/>
          <w:sz w:val="28"/>
          <w:szCs w:val="28"/>
        </w:rPr>
      </w:pPr>
      <w:r w:rsidRPr="000F5CD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6F5046" wp14:editId="4B489EB9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E5D95" w14:textId="77777777" w:rsidR="00E6250A" w:rsidRDefault="00E6250A" w:rsidP="0053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504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5.15pt;margin-top:733.75pt;width:467.7pt;height:78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" fillcolor="white [3201]" stroked="f" strokeweight=".5pt">
                <v:textbox>
                  <w:txbxContent>
                    <w:p w14:paraId="636E5D95" w14:textId="77777777" w:rsidR="00E6250A" w:rsidRDefault="00E6250A" w:rsidP="005345A0"/>
                  </w:txbxContent>
                </v:textbox>
              </v:shape>
            </w:pict>
          </mc:Fallback>
        </mc:AlternateContent>
      </w:r>
      <w:r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CA2F22B" wp14:editId="2231499E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74937" w14:textId="77777777" w:rsidR="00E6250A" w:rsidRPr="00D12BF7" w:rsidRDefault="00E6250A" w:rsidP="005345A0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35707F99" w14:textId="77777777" w:rsidR="00E6250A" w:rsidRPr="00F02779" w:rsidRDefault="00E6250A" w:rsidP="005345A0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37DBE866" w14:textId="77777777" w:rsidR="00E6250A" w:rsidRPr="00F02779" w:rsidRDefault="00E6250A" w:rsidP="005345A0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0A6F6667" w14:textId="77777777" w:rsidR="00E6250A" w:rsidRDefault="00E6250A" w:rsidP="005345A0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6EB82C9F" w14:textId="77777777" w:rsidR="00E6250A" w:rsidRDefault="00E6250A" w:rsidP="0053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2F22B" id="Text Box 25" o:spid="_x0000_s1027" type="#_x0000_t202" style="position:absolute;margin-left:75.15pt;margin-top:733.75pt;width:467.7pt;height:78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m5hAIAAIY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cfWQNLizQLqLXaMg36YvOXXCos3Zz7cMYfTgwXHjRBu&#10;8SM1IPkwSJSswP157z7isalRS0mL01hR/3vNnKBE/zDY7pPi5CSObzqcjM9GeHAvNYuXGrNuLgE7&#10;osDdY3kSIz7onSgdNI+4OGYxKqqY4Ri7omEnXoZ+R+Di4WI2SyAcWMvC3NxbvhuU2JoP3SNzdujf&#10;gK1/A7u5ZeWbNu6xsT4GZusAUqUeP7A68I/DnqZkWExxm7w8J9RhfU6fAQ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wQ2ZuY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20674937" w14:textId="77777777" w:rsidR="00E6250A" w:rsidRPr="00D12BF7" w:rsidRDefault="00E6250A" w:rsidP="005345A0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35707F99" w14:textId="77777777" w:rsidR="00E6250A" w:rsidRPr="00F02779" w:rsidRDefault="00E6250A" w:rsidP="005345A0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37DBE866" w14:textId="77777777" w:rsidR="00E6250A" w:rsidRPr="00F02779" w:rsidRDefault="00E6250A" w:rsidP="005345A0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0A6F6667" w14:textId="77777777" w:rsidR="00E6250A" w:rsidRDefault="00E6250A" w:rsidP="005345A0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6EB82C9F" w14:textId="77777777" w:rsidR="00E6250A" w:rsidRDefault="00E6250A" w:rsidP="005345A0"/>
                  </w:txbxContent>
                </v:textbox>
              </v:shape>
            </w:pict>
          </mc:Fallback>
        </mc:AlternateContent>
      </w:r>
      <w:r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E1FEC0" wp14:editId="13F6E91D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96DFC" w14:textId="77777777" w:rsidR="00E6250A" w:rsidRPr="00D12BF7" w:rsidRDefault="00E6250A" w:rsidP="005345A0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32BD1C63" w14:textId="77777777" w:rsidR="00E6250A" w:rsidRPr="00F02779" w:rsidRDefault="00E6250A" w:rsidP="005345A0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1BF6D284" w14:textId="77777777" w:rsidR="00E6250A" w:rsidRPr="00F02779" w:rsidRDefault="00E6250A" w:rsidP="005345A0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66F6CF8B" w14:textId="77777777" w:rsidR="00E6250A" w:rsidRDefault="00E6250A" w:rsidP="005345A0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2584ED2D" w14:textId="77777777" w:rsidR="00E6250A" w:rsidRDefault="00E6250A" w:rsidP="0053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FEC0" id="Text Box 26" o:spid="_x0000_s1028" type="#_x0000_t202" style="position:absolute;margin-left:75.15pt;margin-top:733.75pt;width:467.7pt;height:78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Ad04HY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26B96DFC" w14:textId="77777777" w:rsidR="00E6250A" w:rsidRPr="00D12BF7" w:rsidRDefault="00E6250A" w:rsidP="005345A0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32BD1C63" w14:textId="77777777" w:rsidR="00E6250A" w:rsidRPr="00F02779" w:rsidRDefault="00E6250A" w:rsidP="005345A0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1BF6D284" w14:textId="77777777" w:rsidR="00E6250A" w:rsidRPr="00F02779" w:rsidRDefault="00E6250A" w:rsidP="005345A0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66F6CF8B" w14:textId="77777777" w:rsidR="00E6250A" w:rsidRDefault="00E6250A" w:rsidP="005345A0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2584ED2D" w14:textId="77777777" w:rsidR="00E6250A" w:rsidRDefault="00E6250A" w:rsidP="005345A0"/>
                  </w:txbxContent>
                </v:textbox>
              </v:shape>
            </w:pict>
          </mc:Fallback>
        </mc:AlternateContent>
      </w:r>
      <w:r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59BD74" wp14:editId="47C5BC4B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5521F" w14:textId="77777777" w:rsidR="00E6250A" w:rsidRPr="00D12BF7" w:rsidRDefault="00E6250A" w:rsidP="005345A0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2CCC5265" w14:textId="77777777" w:rsidR="00E6250A" w:rsidRPr="00F02779" w:rsidRDefault="00E6250A" w:rsidP="005345A0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3581AC15" w14:textId="77777777" w:rsidR="00E6250A" w:rsidRPr="00F02779" w:rsidRDefault="00E6250A" w:rsidP="005345A0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4AB36EBB" w14:textId="77777777" w:rsidR="00E6250A" w:rsidRDefault="00E6250A" w:rsidP="005345A0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60ABD240" w14:textId="77777777" w:rsidR="00E6250A" w:rsidRDefault="00E6250A" w:rsidP="0053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BD74" id="Text Box 29" o:spid="_x0000_s1029" type="#_x0000_t202" style="position:absolute;margin-left:75.15pt;margin-top:733.75pt;width:467.7pt;height:78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fm93yI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4225521F" w14:textId="77777777" w:rsidR="00E6250A" w:rsidRPr="00D12BF7" w:rsidRDefault="00E6250A" w:rsidP="005345A0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2CCC5265" w14:textId="77777777" w:rsidR="00E6250A" w:rsidRPr="00F02779" w:rsidRDefault="00E6250A" w:rsidP="005345A0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3581AC15" w14:textId="77777777" w:rsidR="00E6250A" w:rsidRPr="00F02779" w:rsidRDefault="00E6250A" w:rsidP="005345A0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4AB36EBB" w14:textId="77777777" w:rsidR="00E6250A" w:rsidRDefault="00E6250A" w:rsidP="005345A0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60ABD240" w14:textId="77777777" w:rsidR="00E6250A" w:rsidRDefault="00E6250A" w:rsidP="005345A0"/>
                  </w:txbxContent>
                </v:textbox>
              </v:shape>
            </w:pict>
          </mc:Fallback>
        </mc:AlternateContent>
      </w:r>
      <w:r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7D56916" wp14:editId="212D2153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F2279" w14:textId="77777777" w:rsidR="00E6250A" w:rsidRPr="00D12BF7" w:rsidRDefault="00E6250A" w:rsidP="005345A0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57BA5EF0" w14:textId="77777777" w:rsidR="00E6250A" w:rsidRPr="00F02779" w:rsidRDefault="00E6250A" w:rsidP="005345A0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23D8F501" w14:textId="77777777" w:rsidR="00E6250A" w:rsidRPr="00F02779" w:rsidRDefault="00E6250A" w:rsidP="005345A0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553BFCB5" w14:textId="77777777" w:rsidR="00E6250A" w:rsidRDefault="00E6250A" w:rsidP="005345A0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95A8152" w14:textId="77777777" w:rsidR="00E6250A" w:rsidRDefault="00E6250A" w:rsidP="0053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6916" id="Text Box 30" o:spid="_x0000_s1030" type="#_x0000_t202" style="position:absolute;margin-left:75.15pt;margin-top:733.75pt;width:467.7pt;height:7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wHoKj4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375F2279" w14:textId="77777777" w:rsidR="00E6250A" w:rsidRPr="00D12BF7" w:rsidRDefault="00E6250A" w:rsidP="005345A0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57BA5EF0" w14:textId="77777777" w:rsidR="00E6250A" w:rsidRPr="00F02779" w:rsidRDefault="00E6250A" w:rsidP="005345A0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23D8F501" w14:textId="77777777" w:rsidR="00E6250A" w:rsidRPr="00F02779" w:rsidRDefault="00E6250A" w:rsidP="005345A0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553BFCB5" w14:textId="77777777" w:rsidR="00E6250A" w:rsidRDefault="00E6250A" w:rsidP="005345A0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95A8152" w14:textId="77777777" w:rsidR="00E6250A" w:rsidRDefault="00E6250A" w:rsidP="005345A0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BEF563" wp14:editId="74BEF564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97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98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99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9A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9B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3" id="Text Box 21" o:spid="_x0000_s1031" type="#_x0000_t202" style="position:absolute;margin-left:75.15pt;margin-top:733.75pt;width:467.7pt;height:78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VahAIAAIY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WMxI7nxZgH1FjvGQT9M3vJrhcWbMx/umMPpwYLjRgi3&#10;+JEakHwYJEpW4P68dx/x2NSopaTFaayo/71mTlCifxhs90lxchLHNx1OxmcjPLiXmsVLjVk3l4Ad&#10;UeDusTyJER/0TpQOmkdcHLMYFVXMcIxd0bATL0O/I3DxcDGbJRAOrGVhbu4t3w1KbM2H7pE5O/Rv&#10;wNa/gd3csvJNG/fYWB8Ds3UAqVKPH1gd+MdhT1MyLKa4TV6eE+qwPqfPAA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v8hFWo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97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98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99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9A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9B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4BEF565" wp14:editId="74BEF566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9C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9D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9E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9F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A0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5" id="Text Box 20" o:spid="_x0000_s1032" type="#_x0000_t202" style="position:absolute;margin-left:75.15pt;margin-top:733.75pt;width:467.7pt;height:78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T+hAIAAIY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SODkdx4s4B6ix3joB8mb/m1wuLNmQ93zOH0YMFxI4Rb&#10;/EgNSD4MEiUrcH/eu494bGrUUtLiNFbU/14zJyjRPwy2+6Q4OYnjmw4n47MRHtxLzeKlxqybS8CO&#10;KHD3WJ7EiA96J0oHzSMujlmMiipmOMauaNiJl6HfEbh4uJjNEggH1rIwN/eW7wYltuZD98icHfo3&#10;YOvfwG5uWfmmjXtsrI+B2TqAVKnHD6wO/OOwpykZFlPcJi/PCXVYn9NnAA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fxjk/o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9C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9D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9E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9F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A0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BEF567" wp14:editId="74BEF568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A1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A2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A3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A4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A5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7" id="Text Box 19" o:spid="_x0000_s1033" type="#_x0000_t202" style="position:absolute;margin-left:75.15pt;margin-top:733.75pt;width:467.7pt;height:78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srhAIAAIY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Vf0LJIbbxZQb7FjHPTD5C2/Vli8OfPhjjmcHiw4boRw&#10;ix+pAcmHQaJkBe7Pe/cRj02NWkpanMaK+t9r5gQl+ofBdp8UJydxfNPhZHw2woN7qVm81Jh1cwnY&#10;EQXuHsuTGPFB70TpoHnExTGLUVHFDMfYFQ078TL0OwIXDxezWQLhwFoW5ube8t2gxNZ86B6Zs0P/&#10;Bmz9G9jNLSvftHGPjfUxMFsHkCr1+IHVgX8c9jQlw2KK2+TlOaEO63P6DA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AKqrK4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A1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A2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A3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A4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A5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EF569" wp14:editId="74BEF56A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A6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A7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A8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A9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AA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9" id="Text Box 17" o:spid="_x0000_s1034" type="#_x0000_t202" style="position:absolute;margin-left:75.15pt;margin-top:733.75pt;width:467.7pt;height:7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AzMecI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A6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A7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A8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A9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AA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BEF56B" wp14:editId="74BEF56C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AB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AC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AD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AE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AF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B" id="Text Box 16" o:spid="_x0000_s1035" type="#_x0000_t202" style="position:absolute;margin-left:75.15pt;margin-top:733.75pt;width:467.7pt;height:7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GlhAIAAIY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Vd0EsmNNwuot9gxDvph8pZfKyzenPlwxxxODxYcN0K4&#10;xY/UgOTDIFGyAvfnvfuIx6ZGLSUtTmNF/e81c4IS/cNgu0+Kk5M4vulwMj4b4cG91Cxeasy6uQTs&#10;iAJ3j+VJjPigd6J00Dzi4pjFqKhihmPsioadeBn6HYGLh4vZLIFwYC0Lc3Nv+W5QYms+dI/M2aF/&#10;A7b+DezmlpVv2rjHxvoYmK0DSJV6/MDqwD8Oe5qSYTHFbfLynFCH9Tl9Bg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fIFRpYQCAACG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AB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AC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AD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AE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AF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BEF56D" wp14:editId="74BEF56E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B0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B1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B2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B3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B4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D" id="Text Box 15" o:spid="_x0000_s1036" type="#_x0000_t202" style="position:absolute;margin-left:75.15pt;margin-top:733.75pt;width:467.7pt;height:7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" fillcolor="white [3201]" stroked="f" strokeweight=".5pt">
                <v:textbox>
                  <w:txbxContent>
                    <w:p w14:paraId="74BEF5B0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B1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B2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B3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30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B4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16DE8" w:rsidRPr="000F5C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EF56F" wp14:editId="74BEF570">
                <wp:simplePos x="0" y="0"/>
                <wp:positionH relativeFrom="column">
                  <wp:posOffset>954405</wp:posOffset>
                </wp:positionH>
                <wp:positionV relativeFrom="paragraph">
                  <wp:posOffset>9318625</wp:posOffset>
                </wp:positionV>
                <wp:extent cx="5939790" cy="1001395"/>
                <wp:effectExtent l="0" t="0" r="381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F5B5" w14:textId="77777777" w:rsidR="00E6250A" w:rsidRPr="00D12BF7" w:rsidRDefault="00E6250A" w:rsidP="004B4629">
                            <w:pPr>
                              <w:spacing w:before="46" w:after="0" w:line="240" w:lineRule="auto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4B4629">
                              <w:rPr>
                                <w:rFonts w:ascii="Arial" w:eastAsia="Arial" w:hAnsi="Arial" w:cs="Arial"/>
                                <w:color w:val="44C8F5"/>
                                <w:w w:val="85"/>
                                <w:sz w:val="14"/>
                                <w:szCs w:val="14"/>
                                <w:lang w:val="pt-BR"/>
                              </w:rPr>
                              <w:t xml:space="preserve">OFFICE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4B462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4B4629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Av.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Brigadeiro Faria Lima, 1485 7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 xml:space="preserve"> floor Torre Norte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São Paulo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16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z w:val="14"/>
                                <w:szCs w:val="14"/>
                                <w:lang w:val="pt-BR"/>
                              </w:rPr>
                              <w:t>Brazil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27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z w:val="14"/>
                                <w:szCs w:val="14"/>
                                <w:lang w:val="pt-BR"/>
                              </w:rPr>
                              <w:t>POST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44C8F5"/>
                                <w:spacing w:val="-14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• </w:t>
                            </w:r>
                            <w:r w:rsidRPr="00D12BF7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sz w:val="10"/>
                                <w:szCs w:val="10"/>
                                <w:lang w:val="pt-BR"/>
                              </w:rPr>
                              <w:t xml:space="preserve"> </w:t>
                            </w:r>
                            <w:r w:rsidRPr="00D12BF7"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w w:val="91"/>
                                <w:sz w:val="14"/>
                                <w:szCs w:val="14"/>
                                <w:lang w:val="pt-BR"/>
                              </w:rPr>
                              <w:t>01452-002</w:t>
                            </w:r>
                          </w:p>
                          <w:p w14:paraId="74BEF5B6" w14:textId="77777777" w:rsidR="00E6250A" w:rsidRPr="00F02779" w:rsidRDefault="00E6250A" w:rsidP="004B4629">
                            <w:pPr>
                              <w:spacing w:before="59" w:after="0" w:line="153" w:lineRule="exact"/>
                              <w:ind w:left="30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fr-BE"/>
                              </w:rPr>
                            </w:pP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T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9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F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44C8F5"/>
                                <w:spacing w:val="-15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+55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2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11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17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3035-1600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-22"/>
                                <w:w w:val="121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21"/>
                                <w:w w:val="121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controlunion@controlunion.com.br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spacing w:val="34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• </w:t>
                            </w:r>
                            <w:r w:rsidRPr="00F02779">
                              <w:rPr>
                                <w:rFonts w:ascii="Times New Roman" w:eastAsia="Times New Roman" w:hAnsi="Times New Roman" w:cs="Times New Roman"/>
                                <w:color w:val="CFD5D5"/>
                                <w:spacing w:val="3"/>
                                <w:w w:val="142"/>
                                <w:position w:val="-1"/>
                                <w:sz w:val="10"/>
                                <w:szCs w:val="10"/>
                                <w:lang w:val="fr-BE"/>
                              </w:rPr>
                              <w:t xml:space="preserve"> 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4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ww.controlunio</w:t>
                            </w:r>
                            <w:r w:rsidRPr="00F02779">
                              <w:rPr>
                                <w:rFonts w:ascii="Arial" w:eastAsia="Arial" w:hAnsi="Arial" w:cs="Arial"/>
                                <w:color w:val="759192"/>
                                <w:w w:val="102"/>
                                <w:position w:val="-1"/>
                                <w:sz w:val="14"/>
                                <w:szCs w:val="14"/>
                                <w:lang w:val="fr-BE"/>
                              </w:rPr>
                              <w:t>n.com</w:t>
                            </w:r>
                          </w:p>
                          <w:p w14:paraId="74BEF5B7" w14:textId="77777777" w:rsidR="00E6250A" w:rsidRPr="00F02779" w:rsidRDefault="00E6250A" w:rsidP="004B4629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  <w:p w14:paraId="74BEF5B8" w14:textId="77777777" w:rsidR="00E6250A" w:rsidRDefault="00E6250A" w:rsidP="004B4629">
                            <w:pPr>
                              <w:spacing w:before="50" w:after="0" w:line="292" w:lineRule="auto"/>
                              <w:ind w:left="304" w:right="7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carried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scope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Principal’s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explicit,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detailed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instructions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ill.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our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subject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5"/>
                                <w:sz w:val="10"/>
                                <w:szCs w:val="10"/>
                              </w:rPr>
                              <w:t xml:space="preserve">General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Conditions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business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6"/>
                                <w:sz w:val="10"/>
                                <w:szCs w:val="10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International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Federation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Agencies,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downloaded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site: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www.controluni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-1"/>
                                  <w:w w:val="103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w w:val="103"/>
                                  <w:sz w:val="10"/>
                                  <w:szCs w:val="10"/>
                                </w:rPr>
                                <w:t>n.com/en/termsandconditions.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59192"/>
                                  <w:spacing w:val="18"/>
                                  <w:w w:val="10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Claims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inspections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1"/>
                                <w:sz w:val="10"/>
                                <w:szCs w:val="10"/>
                              </w:rPr>
                              <w:t xml:space="preserve">performed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based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upon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failure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take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proven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Principal.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Liability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sha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no circumstances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whatsoever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2"/>
                                <w:sz w:val="10"/>
                                <w:szCs w:val="10"/>
                              </w:rPr>
                              <w:t>exceed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w w:val="9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aggregate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sum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equal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5"/>
                                <w:sz w:val="10"/>
                                <w:szCs w:val="1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03"/>
                                <w:sz w:val="10"/>
                                <w:szCs w:val="1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(10)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times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amount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fee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due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respective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96"/>
                                <w:sz w:val="10"/>
                                <w:szCs w:val="10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 xml:space="preserve">liability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relates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w w:val="128"/>
                                <w:sz w:val="10"/>
                                <w:szCs w:val="1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9"/>
                                <w:w w:val="1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759192"/>
                                <w:sz w:val="10"/>
                                <w:szCs w:val="10"/>
                              </w:rPr>
                              <w:t>arisen.</w:t>
                            </w:r>
                          </w:p>
                          <w:p w14:paraId="74BEF5B9" w14:textId="77777777" w:rsidR="00E6250A" w:rsidRDefault="00E6250A" w:rsidP="004B4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56F" id="Text Box 14" o:spid="_x0000_s1037" type="#_x0000_t202" style="position:absolute;margin-left:75.15pt;margin-top:733.75pt;width:467.7pt;height: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" fillcolor="white [3201]" stroked="f" strokeweight=".5pt">
                <v:textbox>
                  <w:txbxContent>
                    <w:p w14:paraId="74BEF5B5" w14:textId="77777777" w:rsidR="00E6250A" w:rsidRPr="00D12BF7" w:rsidRDefault="00E6250A" w:rsidP="004B4629">
                      <w:pPr>
                        <w:spacing w:before="46" w:after="0" w:line="240" w:lineRule="auto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pt-BR"/>
                        </w:rPr>
                      </w:pPr>
                      <w:r w:rsidRPr="004B4629">
                        <w:rPr>
                          <w:rFonts w:ascii="Arial" w:eastAsia="Arial" w:hAnsi="Arial" w:cs="Arial"/>
                          <w:color w:val="44C8F5"/>
                          <w:w w:val="85"/>
                          <w:sz w:val="14"/>
                          <w:szCs w:val="14"/>
                          <w:lang w:val="pt-BR"/>
                        </w:rPr>
                        <w:t xml:space="preserve">OFFICE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4B462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4B4629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Av.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Brigadeiro Faria Lima, 1485 7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vertAlign w:val="superscript"/>
                          <w:lang w:val="pt-BR"/>
                        </w:rPr>
                        <w:t>th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 xml:space="preserve"> floor Torre Norte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5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São Paulo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16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z w:val="14"/>
                          <w:szCs w:val="14"/>
                          <w:lang w:val="pt-BR"/>
                        </w:rPr>
                        <w:t>Brazil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27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z w:val="14"/>
                          <w:szCs w:val="14"/>
                          <w:lang w:val="pt-BR"/>
                        </w:rPr>
                        <w:t>POST</w:t>
                      </w:r>
                      <w:r w:rsidRPr="00D12BF7">
                        <w:rPr>
                          <w:rFonts w:ascii="Arial" w:eastAsia="Arial" w:hAnsi="Arial" w:cs="Arial"/>
                          <w:color w:val="44C8F5"/>
                          <w:spacing w:val="-14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sz w:val="10"/>
                          <w:szCs w:val="10"/>
                          <w:lang w:val="pt-BR"/>
                        </w:rPr>
                        <w:t xml:space="preserve">• </w:t>
                      </w:r>
                      <w:r w:rsidRPr="00D12BF7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sz w:val="10"/>
                          <w:szCs w:val="10"/>
                          <w:lang w:val="pt-BR"/>
                        </w:rPr>
                        <w:t xml:space="preserve"> </w:t>
                      </w:r>
                      <w:r w:rsidRPr="00D12BF7">
                        <w:rPr>
                          <w:rFonts w:ascii="Arial" w:eastAsia="Arial" w:hAnsi="Arial" w:cs="Arial"/>
                          <w:color w:val="759192"/>
                          <w:spacing w:val="-10"/>
                          <w:w w:val="91"/>
                          <w:sz w:val="14"/>
                          <w:szCs w:val="14"/>
                          <w:lang w:val="pt-BR"/>
                        </w:rPr>
                        <w:t>01452-002</w:t>
                      </w:r>
                    </w:p>
                    <w:p w14:paraId="74BEF5B6" w14:textId="77777777" w:rsidR="00E6250A" w:rsidRPr="00F02779" w:rsidRDefault="00E6250A" w:rsidP="004B4629">
                      <w:pPr>
                        <w:spacing w:before="59" w:after="0" w:line="153" w:lineRule="exact"/>
                        <w:ind w:left="304" w:right="-20"/>
                        <w:rPr>
                          <w:rFonts w:ascii="Arial" w:eastAsia="Arial" w:hAnsi="Arial" w:cs="Arial"/>
                          <w:sz w:val="14"/>
                          <w:szCs w:val="14"/>
                          <w:lang w:val="fr-BE"/>
                        </w:rPr>
                      </w:pP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T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9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position w:val="-1"/>
                          <w:sz w:val="14"/>
                          <w:szCs w:val="14"/>
                          <w:lang w:val="fr-BE"/>
                        </w:rPr>
                        <w:t>F</w:t>
                      </w:r>
                      <w:r w:rsidRPr="00F02779">
                        <w:rPr>
                          <w:rFonts w:ascii="Arial" w:eastAsia="Arial" w:hAnsi="Arial" w:cs="Arial"/>
                          <w:color w:val="44C8F5"/>
                          <w:spacing w:val="-15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+55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22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position w:val="-1"/>
                          <w:sz w:val="14"/>
                          <w:szCs w:val="14"/>
                          <w:lang w:val="fr-BE"/>
                        </w:rPr>
                        <w:t>11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17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>3035-1600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-22"/>
                          <w:w w:val="121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21"/>
                          <w:w w:val="121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controlunion@controlunion.com.br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spacing w:val="34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• </w:t>
                      </w:r>
                      <w:r w:rsidRPr="00F02779">
                        <w:rPr>
                          <w:rFonts w:ascii="Times New Roman" w:eastAsia="Times New Roman" w:hAnsi="Times New Roman" w:cs="Times New Roman"/>
                          <w:color w:val="CFD5D5"/>
                          <w:spacing w:val="3"/>
                          <w:w w:val="142"/>
                          <w:position w:val="-1"/>
                          <w:sz w:val="10"/>
                          <w:szCs w:val="10"/>
                          <w:lang w:val="fr-BE"/>
                        </w:rPr>
                        <w:t xml:space="preserve"> 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42"/>
                          <w:position w:val="-1"/>
                          <w:sz w:val="14"/>
                          <w:szCs w:val="14"/>
                          <w:lang w:val="fr-BE"/>
                        </w:rPr>
                        <w:t>w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3"/>
                          <w:position w:val="-1"/>
                          <w:sz w:val="14"/>
                          <w:szCs w:val="14"/>
                          <w:lang w:val="fr-BE"/>
                        </w:rPr>
                        <w:t>ww.controlunio</w:t>
                      </w:r>
                      <w:r w:rsidRPr="00F02779">
                        <w:rPr>
                          <w:rFonts w:ascii="Arial" w:eastAsia="Arial" w:hAnsi="Arial" w:cs="Arial"/>
                          <w:color w:val="759192"/>
                          <w:w w:val="102"/>
                          <w:position w:val="-1"/>
                          <w:sz w:val="14"/>
                          <w:szCs w:val="14"/>
                          <w:lang w:val="fr-BE"/>
                        </w:rPr>
                        <w:t>n.com</w:t>
                      </w:r>
                    </w:p>
                    <w:p w14:paraId="74BEF5B7" w14:textId="77777777" w:rsidR="00E6250A" w:rsidRPr="00F02779" w:rsidRDefault="00E6250A" w:rsidP="004B4629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fr-BE"/>
                        </w:rPr>
                      </w:pPr>
                    </w:p>
                    <w:p w14:paraId="74BEF5B8" w14:textId="77777777" w:rsidR="00E6250A" w:rsidRDefault="00E6250A" w:rsidP="004B4629">
                      <w:pPr>
                        <w:spacing w:before="50" w:after="0" w:line="292" w:lineRule="auto"/>
                        <w:ind w:left="304" w:right="7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carried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scope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Principal’s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explicit,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detailed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instructions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ill.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our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services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subject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5"/>
                          <w:sz w:val="10"/>
                          <w:szCs w:val="10"/>
                        </w:rPr>
                        <w:t xml:space="preserve">General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Conditions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business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6"/>
                          <w:sz w:val="10"/>
                          <w:szCs w:val="10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International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Federation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Agencies,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downloaded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site: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hyperlink r:id="rId32"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www.controluni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-1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w w:val="103"/>
                            <w:sz w:val="10"/>
                            <w:szCs w:val="10"/>
                          </w:rPr>
                          <w:t>n.com/en/termsandconditions.</w:t>
                        </w:r>
                        <w:r>
                          <w:rPr>
                            <w:rFonts w:ascii="Arial" w:eastAsia="Arial" w:hAnsi="Arial" w:cs="Arial"/>
                            <w:color w:val="759192"/>
                            <w:spacing w:val="18"/>
                            <w:w w:val="10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Claims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inspections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1"/>
                          <w:sz w:val="10"/>
                          <w:szCs w:val="10"/>
                        </w:rPr>
                        <w:t xml:space="preserve">performed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only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based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upon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failure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proven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Principal.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Liability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sha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no circumstances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whatsoever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2"/>
                          <w:sz w:val="10"/>
                          <w:szCs w:val="10"/>
                        </w:rPr>
                        <w:t>exceed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w w:val="9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2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aggregate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sum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equal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5"/>
                          <w:sz w:val="10"/>
                          <w:szCs w:val="1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03"/>
                          <w:sz w:val="10"/>
                          <w:szCs w:val="1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(10)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times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amount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fee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due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respective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96"/>
                          <w:sz w:val="10"/>
                          <w:szCs w:val="10"/>
                        </w:rPr>
                        <w:t xml:space="preserve">service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 xml:space="preserve">liability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relates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1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w w:val="128"/>
                          <w:sz w:val="10"/>
                          <w:szCs w:val="1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9"/>
                          <w:w w:val="12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59192"/>
                          <w:sz w:val="10"/>
                          <w:szCs w:val="10"/>
                        </w:rPr>
                        <w:t>arisen.</w:t>
                      </w:r>
                    </w:p>
                    <w:p w14:paraId="74BEF5B9" w14:textId="77777777" w:rsidR="00E6250A" w:rsidRDefault="00E6250A" w:rsidP="004B4629"/>
                  </w:txbxContent>
                </v:textbox>
              </v:shape>
            </w:pict>
          </mc:Fallback>
        </mc:AlternateContent>
      </w:r>
      <w:r w:rsidR="00CF1742" w:rsidRPr="000F5CDB">
        <w:rPr>
          <w:rStyle w:val="Strong"/>
          <w:sz w:val="28"/>
          <w:szCs w:val="28"/>
        </w:rPr>
        <w:t>Farmer list Annex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622"/>
        <w:gridCol w:w="851"/>
        <w:gridCol w:w="850"/>
        <w:gridCol w:w="1276"/>
        <w:gridCol w:w="1559"/>
        <w:gridCol w:w="1859"/>
      </w:tblGrid>
      <w:tr w:rsidR="00323B08" w14:paraId="7C39F7DE" w14:textId="1C56A341" w:rsidTr="00355BB5">
        <w:tc>
          <w:tcPr>
            <w:tcW w:w="1350" w:type="dxa"/>
          </w:tcPr>
          <w:p w14:paraId="2154C43D" w14:textId="5F4FF262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Farmer Name</w:t>
            </w:r>
          </w:p>
        </w:tc>
        <w:tc>
          <w:tcPr>
            <w:tcW w:w="1622" w:type="dxa"/>
          </w:tcPr>
          <w:p w14:paraId="4BF92449" w14:textId="3F71341B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851" w:type="dxa"/>
          </w:tcPr>
          <w:p w14:paraId="2FF1F357" w14:textId="7CA1B409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</w:t>
            </w:r>
          </w:p>
        </w:tc>
        <w:tc>
          <w:tcPr>
            <w:tcW w:w="850" w:type="dxa"/>
          </w:tcPr>
          <w:p w14:paraId="70111CE1" w14:textId="6C8C977F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of soja (ha)</w:t>
            </w:r>
          </w:p>
        </w:tc>
        <w:tc>
          <w:tcPr>
            <w:tcW w:w="1276" w:type="dxa"/>
          </w:tcPr>
          <w:p w14:paraId="10002471" w14:textId="77777777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of any GM crop</w:t>
            </w:r>
          </w:p>
          <w:p w14:paraId="441E1AA0" w14:textId="77777777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5B8DE07E" w14:textId="61767DD5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soy or other</w:t>
            </w:r>
          </w:p>
        </w:tc>
        <w:tc>
          <w:tcPr>
            <w:tcW w:w="1559" w:type="dxa"/>
          </w:tcPr>
          <w:p w14:paraId="2D31FF94" w14:textId="3DA774D0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Soy storage facility on farm</w:t>
            </w:r>
          </w:p>
          <w:p w14:paraId="6CEA2C3E" w14:textId="3437CF66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859" w:type="dxa"/>
          </w:tcPr>
          <w:p w14:paraId="42C1B6ED" w14:textId="1739BE5C" w:rsidR="00323B08" w:rsidRDefault="00323B08" w:rsidP="0032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Estimated purchased quantity</w:t>
            </w:r>
            <w:r w:rsidR="00355BB5">
              <w:rPr>
                <w:sz w:val="18"/>
                <w:szCs w:val="18"/>
              </w:rPr>
              <w:t xml:space="preserve"> (kg)</w:t>
            </w:r>
          </w:p>
        </w:tc>
      </w:tr>
      <w:tr w:rsidR="00323B08" w14:paraId="2D8B4B92" w14:textId="1B428433" w:rsidTr="00355BB5">
        <w:tc>
          <w:tcPr>
            <w:tcW w:w="1350" w:type="dxa"/>
          </w:tcPr>
          <w:p w14:paraId="07EB74E4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6EF01688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9D5918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E6FA099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70CDE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96B803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61D65D89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3650409D" w14:textId="5F51CF24" w:rsidTr="00355BB5">
        <w:tc>
          <w:tcPr>
            <w:tcW w:w="1350" w:type="dxa"/>
          </w:tcPr>
          <w:p w14:paraId="56E6FAC1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762EA8BC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70C2057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41A71D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B4C09B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D4DAF35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60847EBA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1D38E76C" w14:textId="4E6D9FDD" w:rsidTr="00355BB5">
        <w:tc>
          <w:tcPr>
            <w:tcW w:w="1350" w:type="dxa"/>
          </w:tcPr>
          <w:p w14:paraId="3FCB9C61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013B0AD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1A6B4F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9393CF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9A56E6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048235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5E9AB8A6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4259761B" w14:textId="5FED8C88" w:rsidTr="00355BB5">
        <w:tc>
          <w:tcPr>
            <w:tcW w:w="1350" w:type="dxa"/>
          </w:tcPr>
          <w:p w14:paraId="2B12CCF6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0B4DD216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3814BDE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484E2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EA1098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8B716F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373530A6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500EA405" w14:textId="5F5B1C91" w:rsidTr="00355BB5">
        <w:tc>
          <w:tcPr>
            <w:tcW w:w="1350" w:type="dxa"/>
          </w:tcPr>
          <w:p w14:paraId="7D14B9E7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1F2CD9CB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6ABF26D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80037B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127541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62903D9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4563D44C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010F88F8" w14:textId="6305D3B5" w:rsidTr="00355BB5">
        <w:tc>
          <w:tcPr>
            <w:tcW w:w="1350" w:type="dxa"/>
          </w:tcPr>
          <w:p w14:paraId="5CB72E1B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7A7096ED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5AE92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6AE412C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0718F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5494DE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7197AFE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6633DBD6" w14:textId="21B7C7AD" w:rsidTr="00355BB5">
        <w:tc>
          <w:tcPr>
            <w:tcW w:w="1350" w:type="dxa"/>
          </w:tcPr>
          <w:p w14:paraId="4C064AAA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286B3AEB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C02289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9F9C174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7F5742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4349D4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227405DA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  <w:tr w:rsidR="00323B08" w14:paraId="41F1D53D" w14:textId="7B3993FF" w:rsidTr="00355BB5">
        <w:tc>
          <w:tcPr>
            <w:tcW w:w="1350" w:type="dxa"/>
          </w:tcPr>
          <w:p w14:paraId="6E859720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1603A688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5186548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3F245A3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6646D1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EB7C081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6AEFA315" w14:textId="77777777" w:rsidR="00323B08" w:rsidRDefault="00323B08" w:rsidP="0081030E">
            <w:pPr>
              <w:rPr>
                <w:sz w:val="18"/>
                <w:szCs w:val="18"/>
              </w:rPr>
            </w:pPr>
          </w:p>
        </w:tc>
      </w:tr>
    </w:tbl>
    <w:p w14:paraId="72AA4640" w14:textId="77777777" w:rsidR="00CF1742" w:rsidRPr="004B4629" w:rsidRDefault="00CF1742" w:rsidP="0081030E">
      <w:pPr>
        <w:rPr>
          <w:sz w:val="18"/>
          <w:szCs w:val="18"/>
        </w:rPr>
      </w:pPr>
    </w:p>
    <w:sectPr w:rsidR="00CF1742" w:rsidRPr="004B4629" w:rsidSect="00B322D2">
      <w:headerReference w:type="default" r:id="rId33"/>
      <w:footerReference w:type="default" r:id="rId34"/>
      <w:headerReference w:type="first" r:id="rId35"/>
      <w:footerReference w:type="first" r:id="rId36"/>
      <w:pgSz w:w="11920" w:h="16840"/>
      <w:pgMar w:top="1418" w:right="863" w:bottom="280" w:left="168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F0356" w14:textId="77777777" w:rsidR="00B322D2" w:rsidRDefault="00B322D2" w:rsidP="004B4629">
      <w:pPr>
        <w:spacing w:after="0" w:line="240" w:lineRule="auto"/>
      </w:pPr>
      <w:r>
        <w:separator/>
      </w:r>
    </w:p>
  </w:endnote>
  <w:endnote w:type="continuationSeparator" w:id="0">
    <w:p w14:paraId="0802D90D" w14:textId="77777777" w:rsidR="00B322D2" w:rsidRDefault="00B322D2" w:rsidP="004B4629">
      <w:pPr>
        <w:spacing w:after="0" w:line="240" w:lineRule="auto"/>
      </w:pPr>
      <w:r>
        <w:continuationSeparator/>
      </w:r>
    </w:p>
  </w:endnote>
  <w:endnote w:type="continuationNotice" w:id="1">
    <w:p w14:paraId="65BBB95F" w14:textId="77777777" w:rsidR="00B322D2" w:rsidRDefault="00B322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EF580" w14:textId="4E0BA215" w:rsidR="00E6250A" w:rsidRDefault="00000000" w:rsidP="00BE2F46">
    <w:pPr>
      <w:pStyle w:val="Footer"/>
    </w:pPr>
    <w:sdt>
      <w:sdtPr>
        <w:id w:val="-1733309795"/>
        <w:docPartObj>
          <w:docPartGallery w:val="Page Numbers (Bottom of Page)"/>
          <w:docPartUnique/>
        </w:docPartObj>
      </w:sdtPr>
      <w:sdtContent>
        <w:sdt>
          <w:sdtPr>
            <w:id w:val="1045645774"/>
            <w:docPartObj>
              <w:docPartGallery w:val="Page Numbers (Top of Page)"/>
              <w:docPartUnique/>
            </w:docPartObj>
          </w:sdtPr>
          <w:sdtContent>
            <w:r w:rsidR="00DA3983">
              <w:rPr>
                <w:lang w:val="en-GB"/>
              </w:rPr>
              <w:t>DSAPPL_F01_</w:t>
            </w:r>
            <w:r w:rsidR="0074504E" w:rsidRPr="0074504E">
              <w:rPr>
                <w:lang w:val="en-GB"/>
              </w:rPr>
              <w:t xml:space="preserve"> </w:t>
            </w:r>
            <w:r w:rsidR="0074504E">
              <w:rPr>
                <w:lang w:val="en-GB"/>
              </w:rPr>
              <w:t>v1</w:t>
            </w:r>
            <w:r w:rsidR="00B21E7C">
              <w:rPr>
                <w:lang w:val="en-GB"/>
              </w:rPr>
              <w:t xml:space="preserve">1_AUG </w:t>
            </w:r>
            <w:r w:rsidR="0074504E">
              <w:rPr>
                <w:lang w:val="en-GB"/>
              </w:rPr>
              <w:t>2023</w:t>
            </w:r>
            <w:r w:rsidR="00311271">
              <w:rPr>
                <w:lang w:val="en-GB"/>
              </w:rPr>
              <w:tab/>
            </w:r>
            <w:r w:rsidR="00E6250A">
              <w:tab/>
            </w:r>
            <w:r w:rsidR="00E6250A" w:rsidRPr="00BE2F46">
              <w:t xml:space="preserve">Page </w:t>
            </w:r>
            <w:r w:rsidR="00E6250A">
              <w:rPr>
                <w:b/>
                <w:bCs/>
                <w:sz w:val="24"/>
                <w:szCs w:val="24"/>
              </w:rPr>
              <w:fldChar w:fldCharType="begin"/>
            </w:r>
            <w:r w:rsidR="00E6250A">
              <w:rPr>
                <w:b/>
                <w:bCs/>
              </w:rPr>
              <w:instrText>PAGE</w:instrText>
            </w:r>
            <w:r w:rsidR="00E6250A">
              <w:rPr>
                <w:b/>
                <w:bCs/>
                <w:sz w:val="24"/>
                <w:szCs w:val="24"/>
              </w:rPr>
              <w:fldChar w:fldCharType="separate"/>
            </w:r>
            <w:r w:rsidR="00311271">
              <w:rPr>
                <w:b/>
                <w:bCs/>
                <w:noProof/>
              </w:rPr>
              <w:t>2</w:t>
            </w:r>
            <w:r w:rsidR="00E6250A">
              <w:rPr>
                <w:b/>
                <w:bCs/>
                <w:sz w:val="24"/>
                <w:szCs w:val="24"/>
              </w:rPr>
              <w:fldChar w:fldCharType="end"/>
            </w:r>
            <w:r w:rsidR="00E6250A" w:rsidRPr="00BE2F46">
              <w:t xml:space="preserve"> of </w:t>
            </w:r>
            <w:r w:rsidR="00E6250A">
              <w:rPr>
                <w:b/>
                <w:bCs/>
                <w:sz w:val="24"/>
                <w:szCs w:val="24"/>
              </w:rPr>
              <w:fldChar w:fldCharType="begin"/>
            </w:r>
            <w:r w:rsidR="00E6250A">
              <w:rPr>
                <w:b/>
                <w:bCs/>
              </w:rPr>
              <w:instrText>NUMPAGES</w:instrText>
            </w:r>
            <w:r w:rsidR="00E6250A">
              <w:rPr>
                <w:b/>
                <w:bCs/>
                <w:sz w:val="24"/>
                <w:szCs w:val="24"/>
              </w:rPr>
              <w:fldChar w:fldCharType="separate"/>
            </w:r>
            <w:r w:rsidR="00311271">
              <w:rPr>
                <w:b/>
                <w:bCs/>
                <w:noProof/>
              </w:rPr>
              <w:t>3</w:t>
            </w:r>
            <w:r w:rsidR="00E625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BEF581" w14:textId="22CA26B6" w:rsidR="00E6250A" w:rsidRDefault="00E62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DC59" w14:textId="469A9B82" w:rsidR="00CC4200" w:rsidRPr="00CC4200" w:rsidRDefault="00CC4200">
    <w:pPr>
      <w:pStyle w:val="Footer"/>
      <w:rPr>
        <w:lang w:val="en-GB"/>
      </w:rPr>
    </w:pPr>
    <w:r>
      <w:rPr>
        <w:lang w:val="en-GB"/>
      </w:rPr>
      <w:t>DSAPPL_F01_v</w:t>
    </w:r>
    <w:r w:rsidR="0074504E">
      <w:rPr>
        <w:lang w:val="en-GB"/>
      </w:rPr>
      <w:t>1</w:t>
    </w:r>
    <w:r w:rsidR="00946CBE">
      <w:rPr>
        <w:lang w:val="en-GB"/>
      </w:rPr>
      <w:t>1</w:t>
    </w:r>
    <w:r w:rsidR="00DC73E9">
      <w:rPr>
        <w:lang w:val="en-GB"/>
      </w:rPr>
      <w:t>_</w:t>
    </w:r>
    <w:r w:rsidR="00946CBE">
      <w:rPr>
        <w:lang w:val="en-GB"/>
      </w:rPr>
      <w:t>AUG</w:t>
    </w:r>
    <w:r>
      <w:rPr>
        <w:lang w:val="en-GB"/>
      </w:rPr>
      <w:t xml:space="preserve"> 20</w:t>
    </w:r>
    <w:r w:rsidR="00DC73E9">
      <w:rPr>
        <w:lang w:val="en-GB"/>
      </w:rPr>
      <w:t>2</w:t>
    </w:r>
    <w:r w:rsidR="0074504E">
      <w:rPr>
        <w:lang w:val="en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EAB01" w14:textId="77777777" w:rsidR="00B322D2" w:rsidRDefault="00B322D2" w:rsidP="004B4629">
      <w:pPr>
        <w:spacing w:after="0" w:line="240" w:lineRule="auto"/>
      </w:pPr>
      <w:r>
        <w:separator/>
      </w:r>
    </w:p>
  </w:footnote>
  <w:footnote w:type="continuationSeparator" w:id="0">
    <w:p w14:paraId="55FA482C" w14:textId="77777777" w:rsidR="00B322D2" w:rsidRDefault="00B322D2" w:rsidP="004B4629">
      <w:pPr>
        <w:spacing w:after="0" w:line="240" w:lineRule="auto"/>
      </w:pPr>
      <w:r>
        <w:continuationSeparator/>
      </w:r>
    </w:p>
  </w:footnote>
  <w:footnote w:type="continuationNotice" w:id="1">
    <w:p w14:paraId="54C85422" w14:textId="77777777" w:rsidR="00B322D2" w:rsidRDefault="00B322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8E60" w14:textId="4B3B491D" w:rsidR="00E6250A" w:rsidRDefault="00E6250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189A6E" wp14:editId="7AE971D5">
          <wp:simplePos x="0" y="0"/>
          <wp:positionH relativeFrom="column">
            <wp:posOffset>4248150</wp:posOffset>
          </wp:positionH>
          <wp:positionV relativeFrom="paragraph">
            <wp:posOffset>-19050</wp:posOffset>
          </wp:positionV>
          <wp:extent cx="1854000" cy="4752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 Logo_1_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ACC6" w14:textId="06C0ED21" w:rsidR="00E6250A" w:rsidRDefault="00DD4F32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3A10C25" wp14:editId="22106613">
          <wp:simplePos x="0" y="0"/>
          <wp:positionH relativeFrom="column">
            <wp:posOffset>434340</wp:posOffset>
          </wp:positionH>
          <wp:positionV relativeFrom="paragraph">
            <wp:posOffset>-167640</wp:posOffset>
          </wp:positionV>
          <wp:extent cx="771525" cy="7715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3617ACF" wp14:editId="258F0505">
          <wp:simplePos x="0" y="0"/>
          <wp:positionH relativeFrom="column">
            <wp:posOffset>-480060</wp:posOffset>
          </wp:positionH>
          <wp:positionV relativeFrom="paragraph">
            <wp:posOffset>-171450</wp:posOffset>
          </wp:positionV>
          <wp:extent cx="763200" cy="770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50A">
      <w:rPr>
        <w:noProof/>
      </w:rPr>
      <w:drawing>
        <wp:anchor distT="0" distB="0" distL="114300" distR="114300" simplePos="0" relativeHeight="251658240" behindDoc="1" locked="0" layoutInCell="1" allowOverlap="1" wp14:anchorId="46F55784" wp14:editId="02E64B78">
          <wp:simplePos x="0" y="0"/>
          <wp:positionH relativeFrom="column">
            <wp:posOffset>4095750</wp:posOffset>
          </wp:positionH>
          <wp:positionV relativeFrom="paragraph">
            <wp:posOffset>-171450</wp:posOffset>
          </wp:positionV>
          <wp:extent cx="1854000" cy="4752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 Logo_1_Full colou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66F4"/>
    <w:multiLevelType w:val="hybridMultilevel"/>
    <w:tmpl w:val="5256363A"/>
    <w:lvl w:ilvl="0" w:tplc="DEA4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53F4"/>
    <w:multiLevelType w:val="hybridMultilevel"/>
    <w:tmpl w:val="D96CA1CE"/>
    <w:lvl w:ilvl="0" w:tplc="FD380DD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656FF5E"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3" w:tplc="0413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3E0288"/>
    <w:multiLevelType w:val="hybridMultilevel"/>
    <w:tmpl w:val="1C8EDEDC"/>
    <w:lvl w:ilvl="0" w:tplc="5900D19E">
      <w:start w:val="80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C7B"/>
    <w:multiLevelType w:val="hybridMultilevel"/>
    <w:tmpl w:val="FEFCB018"/>
    <w:lvl w:ilvl="0" w:tplc="FFFFFFFF">
      <w:start w:val="1"/>
      <w:numFmt w:val="bullet"/>
      <w:pStyle w:val="List"/>
      <w:lvlText w:val="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8395B"/>
    <w:multiLevelType w:val="hybridMultilevel"/>
    <w:tmpl w:val="C91CCF5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A91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064920">
    <w:abstractNumId w:val="4"/>
  </w:num>
  <w:num w:numId="2" w16cid:durableId="580529618">
    <w:abstractNumId w:val="1"/>
  </w:num>
  <w:num w:numId="3" w16cid:durableId="1840542289">
    <w:abstractNumId w:val="3"/>
  </w:num>
  <w:num w:numId="4" w16cid:durableId="87695814">
    <w:abstractNumId w:val="0"/>
  </w:num>
  <w:num w:numId="5" w16cid:durableId="63399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szQ2NjQwMTY3NzBT0lEKTi0uzszPAykwqgUATcSE3iwAAAA="/>
  </w:docVars>
  <w:rsids>
    <w:rsidRoot w:val="000249F8"/>
    <w:rsid w:val="000249F8"/>
    <w:rsid w:val="000252A7"/>
    <w:rsid w:val="0004730A"/>
    <w:rsid w:val="00054035"/>
    <w:rsid w:val="00095516"/>
    <w:rsid w:val="000A01C6"/>
    <w:rsid w:val="000E5BE0"/>
    <w:rsid w:val="000F5CDB"/>
    <w:rsid w:val="0010271F"/>
    <w:rsid w:val="00114005"/>
    <w:rsid w:val="001167C0"/>
    <w:rsid w:val="00120DC0"/>
    <w:rsid w:val="00125CB1"/>
    <w:rsid w:val="00172FB8"/>
    <w:rsid w:val="001A740C"/>
    <w:rsid w:val="001E2930"/>
    <w:rsid w:val="002117AE"/>
    <w:rsid w:val="002A18DE"/>
    <w:rsid w:val="002C2769"/>
    <w:rsid w:val="002C4BFE"/>
    <w:rsid w:val="002D418F"/>
    <w:rsid w:val="002F55E4"/>
    <w:rsid w:val="00304AFD"/>
    <w:rsid w:val="00310471"/>
    <w:rsid w:val="00311271"/>
    <w:rsid w:val="0031390A"/>
    <w:rsid w:val="00323B08"/>
    <w:rsid w:val="00355BB5"/>
    <w:rsid w:val="00375425"/>
    <w:rsid w:val="003A498C"/>
    <w:rsid w:val="003B1D08"/>
    <w:rsid w:val="003B6015"/>
    <w:rsid w:val="003D0B3B"/>
    <w:rsid w:val="003F5DCD"/>
    <w:rsid w:val="004B0A4E"/>
    <w:rsid w:val="004B4629"/>
    <w:rsid w:val="004C55B6"/>
    <w:rsid w:val="004E0862"/>
    <w:rsid w:val="004E465F"/>
    <w:rsid w:val="005345A0"/>
    <w:rsid w:val="0054394A"/>
    <w:rsid w:val="00555250"/>
    <w:rsid w:val="0056667F"/>
    <w:rsid w:val="005B6200"/>
    <w:rsid w:val="0066655B"/>
    <w:rsid w:val="006709D9"/>
    <w:rsid w:val="00677F2B"/>
    <w:rsid w:val="0068772A"/>
    <w:rsid w:val="00693638"/>
    <w:rsid w:val="00693725"/>
    <w:rsid w:val="006B2614"/>
    <w:rsid w:val="006D393A"/>
    <w:rsid w:val="0070130F"/>
    <w:rsid w:val="0074504E"/>
    <w:rsid w:val="00767BA2"/>
    <w:rsid w:val="00776FE2"/>
    <w:rsid w:val="007835AE"/>
    <w:rsid w:val="00795379"/>
    <w:rsid w:val="007A2A45"/>
    <w:rsid w:val="007B3863"/>
    <w:rsid w:val="007D7E85"/>
    <w:rsid w:val="007E3060"/>
    <w:rsid w:val="0081030E"/>
    <w:rsid w:val="00812C9B"/>
    <w:rsid w:val="00822F6A"/>
    <w:rsid w:val="00825397"/>
    <w:rsid w:val="00895CEE"/>
    <w:rsid w:val="008971EE"/>
    <w:rsid w:val="008A1005"/>
    <w:rsid w:val="008E1FD5"/>
    <w:rsid w:val="00923F61"/>
    <w:rsid w:val="00925966"/>
    <w:rsid w:val="00946CBE"/>
    <w:rsid w:val="00973C7D"/>
    <w:rsid w:val="009923CB"/>
    <w:rsid w:val="009A23DC"/>
    <w:rsid w:val="009C72B1"/>
    <w:rsid w:val="009D28CA"/>
    <w:rsid w:val="00A12641"/>
    <w:rsid w:val="00A40095"/>
    <w:rsid w:val="00A4105B"/>
    <w:rsid w:val="00A545D8"/>
    <w:rsid w:val="00A634C3"/>
    <w:rsid w:val="00A92313"/>
    <w:rsid w:val="00AA6982"/>
    <w:rsid w:val="00AF5714"/>
    <w:rsid w:val="00B21E7C"/>
    <w:rsid w:val="00B322D2"/>
    <w:rsid w:val="00B44CF1"/>
    <w:rsid w:val="00B82EAC"/>
    <w:rsid w:val="00B91C9F"/>
    <w:rsid w:val="00BA1071"/>
    <w:rsid w:val="00BE2F46"/>
    <w:rsid w:val="00BE3461"/>
    <w:rsid w:val="00BF7C92"/>
    <w:rsid w:val="00C16DE8"/>
    <w:rsid w:val="00C3382C"/>
    <w:rsid w:val="00C37D29"/>
    <w:rsid w:val="00C953FC"/>
    <w:rsid w:val="00CC4200"/>
    <w:rsid w:val="00CE66A3"/>
    <w:rsid w:val="00CF1742"/>
    <w:rsid w:val="00D245BF"/>
    <w:rsid w:val="00D528C4"/>
    <w:rsid w:val="00D55A53"/>
    <w:rsid w:val="00D62013"/>
    <w:rsid w:val="00D80C96"/>
    <w:rsid w:val="00DA3983"/>
    <w:rsid w:val="00DC73E9"/>
    <w:rsid w:val="00DD4F32"/>
    <w:rsid w:val="00DE6AAE"/>
    <w:rsid w:val="00DF2FE2"/>
    <w:rsid w:val="00DF516B"/>
    <w:rsid w:val="00E122A2"/>
    <w:rsid w:val="00E124F9"/>
    <w:rsid w:val="00E1691F"/>
    <w:rsid w:val="00E3503D"/>
    <w:rsid w:val="00E41725"/>
    <w:rsid w:val="00E6250A"/>
    <w:rsid w:val="00E64FF0"/>
    <w:rsid w:val="00E67BEC"/>
    <w:rsid w:val="00EA2BD6"/>
    <w:rsid w:val="00EB2DD5"/>
    <w:rsid w:val="00ED1548"/>
    <w:rsid w:val="00ED3B02"/>
    <w:rsid w:val="00EE43CD"/>
    <w:rsid w:val="00F02779"/>
    <w:rsid w:val="00F23FF4"/>
    <w:rsid w:val="00F6624F"/>
    <w:rsid w:val="00F80E24"/>
    <w:rsid w:val="00F92C9E"/>
    <w:rsid w:val="00FA2CE5"/>
    <w:rsid w:val="00F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F321"/>
  <w15:docId w15:val="{BA2A98A5-1046-4A6A-88D1-C464383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4B4629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FF"/>
      <w:sz w:val="4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4B462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39966"/>
      <w:sz w:val="40"/>
      <w:szCs w:val="24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29"/>
  </w:style>
  <w:style w:type="paragraph" w:styleId="Footer">
    <w:name w:val="footer"/>
    <w:basedOn w:val="Normal"/>
    <w:link w:val="FooterChar"/>
    <w:uiPriority w:val="99"/>
    <w:unhideWhenUsed/>
    <w:rsid w:val="004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29"/>
  </w:style>
  <w:style w:type="character" w:customStyle="1" w:styleId="Heading1Char">
    <w:name w:val="Heading 1 Char"/>
    <w:basedOn w:val="DefaultParagraphFont"/>
    <w:link w:val="Heading1"/>
    <w:rsid w:val="004B4629"/>
    <w:rPr>
      <w:rFonts w:ascii="Times New Roman" w:eastAsia="Times New Roman" w:hAnsi="Times New Roman" w:cs="Times New Roman"/>
      <w:b/>
      <w:color w:val="0000FF"/>
      <w:sz w:val="4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4B4629"/>
    <w:rPr>
      <w:rFonts w:ascii="Times New Roman" w:eastAsia="Times New Roman" w:hAnsi="Times New Roman" w:cs="Times New Roman"/>
      <w:b/>
      <w:bCs/>
      <w:color w:val="339966"/>
      <w:sz w:val="40"/>
      <w:szCs w:val="24"/>
      <w:u w:val="single"/>
      <w:lang w:val="en-GB"/>
    </w:rPr>
  </w:style>
  <w:style w:type="paragraph" w:styleId="BodyText">
    <w:name w:val="Body Text"/>
    <w:basedOn w:val="Normal"/>
    <w:link w:val="BodyTextChar"/>
    <w:rsid w:val="004B4629"/>
    <w:pPr>
      <w:widowControl/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B4629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4B4629"/>
    <w:pPr>
      <w:widowControl/>
      <w:spacing w:after="120" w:line="240" w:lineRule="auto"/>
      <w:ind w:left="283"/>
    </w:pPr>
    <w:rPr>
      <w:rFonts w:ascii="Verdana" w:eastAsia="Times New Roman" w:hAnsi="Verdana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B4629"/>
    <w:rPr>
      <w:rFonts w:ascii="Verdana" w:eastAsia="Times New Roman" w:hAnsi="Verdana" w:cs="Times New Roman"/>
      <w:sz w:val="16"/>
      <w:szCs w:val="16"/>
      <w:lang w:val="en-GB"/>
    </w:rPr>
  </w:style>
  <w:style w:type="paragraph" w:styleId="List">
    <w:name w:val="List"/>
    <w:basedOn w:val="Normal"/>
    <w:semiHidden/>
    <w:rsid w:val="004B4629"/>
    <w:pPr>
      <w:widowControl/>
      <w:numPr>
        <w:numId w:val="3"/>
      </w:num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B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29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0E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81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rsid w:val="0081030E"/>
    <w:pPr>
      <w:widowControl/>
      <w:spacing w:after="120" w:line="240" w:lineRule="auto"/>
      <w:ind w:left="283"/>
    </w:pPr>
    <w:rPr>
      <w:rFonts w:ascii="Verdana" w:eastAsia="Times New Roman" w:hAnsi="Verdana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1030E"/>
    <w:rPr>
      <w:rFonts w:ascii="Verdana" w:eastAsia="Times New Roman" w:hAnsi="Verdana" w:cs="Times New Roman"/>
      <w:sz w:val="24"/>
      <w:szCs w:val="24"/>
      <w:lang w:val="en-GB"/>
    </w:rPr>
  </w:style>
  <w:style w:type="character" w:styleId="Strong">
    <w:name w:val="Strong"/>
    <w:qFormat/>
    <w:rsid w:val="0081030E"/>
    <w:rPr>
      <w:b/>
      <w:bCs/>
    </w:rPr>
  </w:style>
  <w:style w:type="paragraph" w:styleId="ListParagraph">
    <w:name w:val="List Paragraph"/>
    <w:basedOn w:val="Normal"/>
    <w:uiPriority w:val="34"/>
    <w:qFormat/>
    <w:rsid w:val="00812C9B"/>
    <w:pPr>
      <w:widowControl/>
      <w:spacing w:after="0" w:line="240" w:lineRule="auto"/>
      <w:ind w:left="720"/>
    </w:pPr>
    <w:rPr>
      <w:rFonts w:ascii="Calibri" w:hAnsi="Calibri" w:cs="Times New Roman"/>
      <w:lang w:val="nl-NL"/>
    </w:rPr>
  </w:style>
  <w:style w:type="paragraph" w:customStyle="1" w:styleId="Default">
    <w:name w:val="Default"/>
    <w:rsid w:val="0079537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93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372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trolunion.com/en/termsandconditions" TargetMode="External"/><Relationship Id="rId18" Type="http://schemas.openxmlformats.org/officeDocument/2006/relationships/hyperlink" Target="http://www.controlunion.com/en/termsandconditions" TargetMode="External"/><Relationship Id="rId26" Type="http://schemas.openxmlformats.org/officeDocument/2006/relationships/hyperlink" Target="http://www.controlunion.com/en/termsandconditions" TargetMode="External"/><Relationship Id="rId21" Type="http://schemas.openxmlformats.org/officeDocument/2006/relationships/hyperlink" Target="http://www.controlunion.com/en/termsandconditions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controlunion.com/en/termsandconditions" TargetMode="External"/><Relationship Id="rId17" Type="http://schemas.openxmlformats.org/officeDocument/2006/relationships/hyperlink" Target="http://www.controlunion.com/en/termsandconditions" TargetMode="External"/><Relationship Id="rId25" Type="http://schemas.openxmlformats.org/officeDocument/2006/relationships/hyperlink" Target="http://www.controlunion.com/en/termsandconditions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trolunion.com/en/termsandconditions" TargetMode="External"/><Relationship Id="rId20" Type="http://schemas.openxmlformats.org/officeDocument/2006/relationships/hyperlink" Target="http://www.controlunion.com/en/termsandconditions" TargetMode="External"/><Relationship Id="rId29" Type="http://schemas.openxmlformats.org/officeDocument/2006/relationships/hyperlink" Target="http://www.controlunion.com/en/termsandcondi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rolunion.com/en/termsandconditions" TargetMode="External"/><Relationship Id="rId24" Type="http://schemas.openxmlformats.org/officeDocument/2006/relationships/hyperlink" Target="http://www.controlunion.com/en/termsandconditions" TargetMode="External"/><Relationship Id="rId32" Type="http://schemas.openxmlformats.org/officeDocument/2006/relationships/hyperlink" Target="http://www.controlunion.com/en/termsandconditions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ontrolunion.com/en/termsandconditions" TargetMode="External"/><Relationship Id="rId23" Type="http://schemas.openxmlformats.org/officeDocument/2006/relationships/hyperlink" Target="http://www.controlunion.com/en/termsandconditions" TargetMode="External"/><Relationship Id="rId28" Type="http://schemas.openxmlformats.org/officeDocument/2006/relationships/hyperlink" Target="http://www.controlunion.com/en/termsandcondition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controlunion.com/en/termsandconditions" TargetMode="External"/><Relationship Id="rId31" Type="http://schemas.openxmlformats.org/officeDocument/2006/relationships/hyperlink" Target="http://www.controlunion.com/en/termsandcondi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trolunion.com/en/termsandconditions" TargetMode="External"/><Relationship Id="rId22" Type="http://schemas.openxmlformats.org/officeDocument/2006/relationships/hyperlink" Target="http://www.controlunion.com/en/termsandconditions" TargetMode="External"/><Relationship Id="rId27" Type="http://schemas.openxmlformats.org/officeDocument/2006/relationships/hyperlink" Target="http://www.controlunion.com/en/termsandconditions" TargetMode="External"/><Relationship Id="rId30" Type="http://schemas.openxmlformats.org/officeDocument/2006/relationships/hyperlink" Target="http://www.controlunion.com/en/termsandconditions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3CE7513E3D1419D5602C6F43D8746" ma:contentTypeVersion="17" ma:contentTypeDescription="Een nieuw document maken." ma:contentTypeScope="" ma:versionID="1fd085baf03bb80b0f3659d083a9a71c">
  <xsd:schema xmlns:xsd="http://www.w3.org/2001/XMLSchema" xmlns:xs="http://www.w3.org/2001/XMLSchema" xmlns:p="http://schemas.microsoft.com/office/2006/metadata/properties" xmlns:ns2="5217c3e2-c9ad-489c-b604-ad5c3c11ba76" xmlns:ns3="2d0d7a0d-b61c-482f-a731-d015223ec711" targetNamespace="http://schemas.microsoft.com/office/2006/metadata/properties" ma:root="true" ma:fieldsID="db7ee0fb8356e4ef1877d0031e9e832f" ns2:_="" ns3:_="">
    <xsd:import namespace="5217c3e2-c9ad-489c-b604-ad5c3c11ba76"/>
    <xsd:import namespace="2d0d7a0d-b61c-482f-a731-d015223ec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7c3e2-c9ad-489c-b604-ad5c3c11b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d7a0d-b61c-482f-a731-d015223ec7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bb3de0-70a5-4b32-92b6-d28c336fb528}" ma:internalName="TaxCatchAll" ma:showField="CatchAllData" ma:web="2d0d7a0d-b61c-482f-a731-d015223ec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d7a0d-b61c-482f-a731-d015223ec711" xsi:nil="true"/>
    <lcf76f155ced4ddcb4097134ff3c332f xmlns="5217c3e2-c9ad-489c-b604-ad5c3c11b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47363-1F08-4BCD-88CD-8292DB3C9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B3334-2EBF-4B22-B601-B72397A4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2CB86-1496-421F-8455-9D7606644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7c3e2-c9ad-489c-b604-ad5c3c11ba76"/>
    <ds:schemaRef ds:uri="2d0d7a0d-b61c-482f-a731-d015223ec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6F906-B35A-4BE4-B4EA-B9F12018069B}">
  <ds:schemaRefs>
    <ds:schemaRef ds:uri="http://schemas.microsoft.com/office/2006/metadata/properties"/>
    <ds:schemaRef ds:uri="http://schemas.microsoft.com/office/infopath/2007/PartnerControls"/>
    <ds:schemaRef ds:uri="2d0d7a0d-b61c-482f-a731-d015223ec711"/>
    <ds:schemaRef ds:uri="5217c3e2-c9ad-489c-b604-ad5c3c11ba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Application Form ENG</vt:lpstr>
      <vt:lpstr/>
    </vt:vector>
  </TitlesOfParts>
  <Company>HP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ENG</dc:title>
  <dc:creator>Julio Chagas Pelegrineli</dc:creator>
  <cp:lastModifiedBy>Judit Galló</cp:lastModifiedBy>
  <cp:revision>3</cp:revision>
  <cp:lastPrinted>2013-05-08T13:01:00Z</cp:lastPrinted>
  <dcterms:created xsi:type="dcterms:W3CDTF">2023-09-13T09:04:00Z</dcterms:created>
  <dcterms:modified xsi:type="dcterms:W3CDTF">2024-02-15T12:45:00Z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2013-04-16T00:00:00Z</vt:filetime>
  </property>
  <property fmtid="{D5CDD505-2E9C-101B-9397-08002B2CF9AE}" pid="3" name="LastSaved">
    <vt:filetime>2013-05-08T00:00:00Z</vt:filetime>
  </property>
  <property fmtid="{D5CDD505-2E9C-101B-9397-08002B2CF9AE}" pid="4" name="ContentTypeId">
    <vt:lpwstr>0x0101005C33CE7513E3D1419D5602C6F43D8746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MSIP_Label_d2726d3b-6796-48f5-a53d-57abbe9f0891_Enabled">
    <vt:lpwstr>true</vt:lpwstr>
  </property>
  <property fmtid="{D5CDD505-2E9C-101B-9397-08002B2CF9AE}" pid="8" name="MSIP_Label_d2726d3b-6796-48f5-a53d-57abbe9f0891_SetDate">
    <vt:lpwstr>2022-11-08T14:27:08Z</vt:lpwstr>
  </property>
  <property fmtid="{D5CDD505-2E9C-101B-9397-08002B2CF9AE}" pid="9" name="MSIP_Label_d2726d3b-6796-48f5-a53d-57abbe9f0891_Method">
    <vt:lpwstr>Standard</vt:lpwstr>
  </property>
  <property fmtid="{D5CDD505-2E9C-101B-9397-08002B2CF9AE}" pid="10" name="MSIP_Label_d2726d3b-6796-48f5-a53d-57abbe9f0891_Name">
    <vt:lpwstr>Unclassified</vt:lpwstr>
  </property>
  <property fmtid="{D5CDD505-2E9C-101B-9397-08002B2CF9AE}" pid="11" name="MSIP_Label_d2726d3b-6796-48f5-a53d-57abbe9f0891_SiteId">
    <vt:lpwstr>4fc2f3aa-31c4-4dcb-b719-c6c16393e9d3</vt:lpwstr>
  </property>
  <property fmtid="{D5CDD505-2E9C-101B-9397-08002B2CF9AE}" pid="12" name="MSIP_Label_d2726d3b-6796-48f5-a53d-57abbe9f0891_ActionId">
    <vt:lpwstr>b8c42034-6ece-4ef8-8bb4-fee88835d72f</vt:lpwstr>
  </property>
  <property fmtid="{D5CDD505-2E9C-101B-9397-08002B2CF9AE}" pid="13" name="MSIP_Label_d2726d3b-6796-48f5-a53d-57abbe9f0891_ContentBits">
    <vt:lpwstr>0</vt:lpwstr>
  </property>
</Properties>
</file>